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C82E" w14:textId="77777777" w:rsidR="004C1F36" w:rsidRDefault="004C1F36" w:rsidP="004C1F36">
      <w:pPr>
        <w:pStyle w:val="Heading2"/>
        <w:rPr>
          <w:sz w:val="26"/>
        </w:rPr>
      </w:pPr>
    </w:p>
    <w:p w14:paraId="300DC82F" w14:textId="77777777" w:rsidR="004C1F36" w:rsidRDefault="004C1F36" w:rsidP="004C1F36">
      <w:pPr>
        <w:jc w:val="center"/>
      </w:pPr>
      <w:r w:rsidRPr="0052098B">
        <w:rPr>
          <w:noProof/>
        </w:rPr>
        <w:drawing>
          <wp:inline distT="0" distB="0" distL="0" distR="0" wp14:anchorId="300DC86D" wp14:editId="300DC86E">
            <wp:extent cx="714375" cy="6106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251" cy="614843"/>
                    </a:xfrm>
                    <a:prstGeom prst="rect">
                      <a:avLst/>
                    </a:prstGeom>
                    <a:noFill/>
                    <a:ln>
                      <a:noFill/>
                    </a:ln>
                  </pic:spPr>
                </pic:pic>
              </a:graphicData>
            </a:graphic>
          </wp:inline>
        </w:drawing>
      </w:r>
    </w:p>
    <w:p w14:paraId="300DC830" w14:textId="77777777" w:rsidR="004C1F36" w:rsidRPr="008F0EC3" w:rsidRDefault="004C1F36" w:rsidP="004C1F36"/>
    <w:p w14:paraId="300DC831" w14:textId="77777777" w:rsidR="004C1F36" w:rsidRPr="005A224A" w:rsidRDefault="004C1F36" w:rsidP="004C1F36">
      <w:pPr>
        <w:pStyle w:val="NoSpacing"/>
        <w:jc w:val="center"/>
        <w:rPr>
          <w:rFonts w:ascii="Arial" w:hAnsi="Arial" w:cs="Arial"/>
          <w:b/>
          <w:szCs w:val="24"/>
          <w:u w:val="single"/>
        </w:rPr>
      </w:pPr>
      <w:r w:rsidRPr="005A224A">
        <w:rPr>
          <w:rFonts w:ascii="Arial" w:hAnsi="Arial" w:cs="Arial"/>
          <w:b/>
          <w:szCs w:val="24"/>
          <w:u w:val="single"/>
        </w:rPr>
        <w:t>Girls Incorporated of Lynn</w:t>
      </w:r>
    </w:p>
    <w:p w14:paraId="300DC833" w14:textId="77777777" w:rsidR="004C1F36" w:rsidRPr="005A224A" w:rsidRDefault="004C1F36" w:rsidP="004C1F36">
      <w:pPr>
        <w:pStyle w:val="NoSpacing"/>
        <w:rPr>
          <w:rFonts w:ascii="Arial" w:hAnsi="Arial" w:cs="Arial"/>
          <w:szCs w:val="24"/>
        </w:rPr>
      </w:pPr>
      <w:r w:rsidRPr="005A224A">
        <w:rPr>
          <w:rFonts w:ascii="Arial" w:hAnsi="Arial" w:cs="Arial"/>
          <w:b/>
          <w:szCs w:val="24"/>
        </w:rPr>
        <w:t xml:space="preserve"> </w:t>
      </w:r>
    </w:p>
    <w:p w14:paraId="300DC834" w14:textId="3C5C3EFA" w:rsidR="004C1F36" w:rsidRPr="005A224A" w:rsidRDefault="004C1F36" w:rsidP="00293867">
      <w:pPr>
        <w:pStyle w:val="NoSpacing"/>
        <w:rPr>
          <w:rFonts w:ascii="Arial" w:hAnsi="Arial" w:cs="Arial"/>
          <w:szCs w:val="24"/>
        </w:rPr>
      </w:pPr>
      <w:r w:rsidRPr="005A224A">
        <w:rPr>
          <w:rFonts w:ascii="Arial" w:hAnsi="Arial" w:cs="Arial"/>
          <w:b/>
          <w:szCs w:val="24"/>
        </w:rPr>
        <w:t>JOB TITLE:</w:t>
      </w:r>
      <w:r w:rsidRPr="005A224A">
        <w:rPr>
          <w:rFonts w:ascii="Arial" w:hAnsi="Arial" w:cs="Arial"/>
          <w:b/>
          <w:szCs w:val="24"/>
        </w:rPr>
        <w:tab/>
      </w:r>
      <w:r w:rsidR="003B3EC3" w:rsidRPr="005A224A">
        <w:rPr>
          <w:rFonts w:ascii="Arial" w:hAnsi="Arial" w:cs="Arial"/>
          <w:szCs w:val="24"/>
        </w:rPr>
        <w:t>Bold Futures</w:t>
      </w:r>
      <w:r w:rsidR="00240C99" w:rsidRPr="005A224A">
        <w:rPr>
          <w:rFonts w:ascii="Arial" w:hAnsi="Arial" w:cs="Arial"/>
          <w:szCs w:val="24"/>
        </w:rPr>
        <w:t xml:space="preserve"> Mentor</w:t>
      </w:r>
      <w:r w:rsidR="00E32F97" w:rsidRPr="005A224A">
        <w:rPr>
          <w:rFonts w:ascii="Arial" w:hAnsi="Arial" w:cs="Arial"/>
          <w:szCs w:val="24"/>
        </w:rPr>
        <w:t>ing</w:t>
      </w:r>
      <w:r w:rsidR="00240C99" w:rsidRPr="005A224A">
        <w:rPr>
          <w:rFonts w:ascii="Arial" w:hAnsi="Arial" w:cs="Arial"/>
          <w:szCs w:val="24"/>
        </w:rPr>
        <w:t xml:space="preserve"> </w:t>
      </w:r>
      <w:r w:rsidR="003B3EC3" w:rsidRPr="005A224A">
        <w:rPr>
          <w:rFonts w:ascii="Arial" w:hAnsi="Arial" w:cs="Arial"/>
          <w:szCs w:val="24"/>
        </w:rPr>
        <w:t>Specialist</w:t>
      </w:r>
      <w:r w:rsidRPr="005A224A">
        <w:rPr>
          <w:rFonts w:ascii="Arial" w:hAnsi="Arial" w:cs="Arial"/>
          <w:szCs w:val="24"/>
        </w:rPr>
        <w:t xml:space="preserve"> </w:t>
      </w:r>
    </w:p>
    <w:p w14:paraId="300DC835" w14:textId="77777777" w:rsidR="004C1F36" w:rsidRPr="005A224A" w:rsidRDefault="004C1F36" w:rsidP="00293867">
      <w:pPr>
        <w:pStyle w:val="NoSpacing"/>
        <w:rPr>
          <w:rFonts w:ascii="Arial" w:hAnsi="Arial" w:cs="Arial"/>
          <w:szCs w:val="24"/>
        </w:rPr>
      </w:pPr>
    </w:p>
    <w:p w14:paraId="300DC836" w14:textId="361E4EC2" w:rsidR="004C1F36" w:rsidRPr="005A224A" w:rsidRDefault="004C1F36" w:rsidP="00293867">
      <w:pPr>
        <w:pStyle w:val="NoSpacing"/>
        <w:rPr>
          <w:rFonts w:ascii="Arial" w:hAnsi="Arial" w:cs="Arial"/>
          <w:szCs w:val="24"/>
        </w:rPr>
      </w:pPr>
      <w:r w:rsidRPr="005A224A">
        <w:rPr>
          <w:rFonts w:ascii="Arial" w:hAnsi="Arial" w:cs="Arial"/>
          <w:b/>
          <w:szCs w:val="24"/>
        </w:rPr>
        <w:t>DEPARTMENT:</w:t>
      </w:r>
      <w:r w:rsidR="003B7260" w:rsidRPr="005A224A">
        <w:rPr>
          <w:rFonts w:ascii="Arial" w:hAnsi="Arial" w:cs="Arial"/>
          <w:b/>
          <w:szCs w:val="24"/>
        </w:rPr>
        <w:t xml:space="preserve"> </w:t>
      </w:r>
      <w:r w:rsidR="00240C99" w:rsidRPr="005A224A">
        <w:rPr>
          <w:rFonts w:ascii="Arial" w:hAnsi="Arial" w:cs="Arial"/>
          <w:szCs w:val="24"/>
        </w:rPr>
        <w:t>Middle School</w:t>
      </w:r>
      <w:r w:rsidR="007501C0" w:rsidRPr="005A224A">
        <w:rPr>
          <w:rFonts w:ascii="Arial" w:hAnsi="Arial" w:cs="Arial"/>
          <w:szCs w:val="24"/>
        </w:rPr>
        <w:t xml:space="preserve"> Program</w:t>
      </w:r>
      <w:r w:rsidR="003B3EC3" w:rsidRPr="005A224A">
        <w:rPr>
          <w:rFonts w:ascii="Arial" w:hAnsi="Arial" w:cs="Arial"/>
          <w:szCs w:val="24"/>
        </w:rPr>
        <w:t>: Odyssey</w:t>
      </w:r>
    </w:p>
    <w:p w14:paraId="300DC837" w14:textId="77777777" w:rsidR="004C1F36" w:rsidRPr="005A224A" w:rsidRDefault="004C1F36" w:rsidP="00293867">
      <w:pPr>
        <w:pStyle w:val="NoSpacing"/>
        <w:rPr>
          <w:rFonts w:ascii="Arial" w:hAnsi="Arial" w:cs="Arial"/>
          <w:b/>
          <w:szCs w:val="24"/>
        </w:rPr>
      </w:pPr>
    </w:p>
    <w:p w14:paraId="300DC839" w14:textId="615D7C3D" w:rsidR="004C1F36" w:rsidRPr="005A224A" w:rsidRDefault="004C1F36" w:rsidP="00293867">
      <w:pPr>
        <w:pStyle w:val="NoSpacing"/>
        <w:rPr>
          <w:rFonts w:ascii="Arial" w:hAnsi="Arial" w:cs="Arial"/>
          <w:szCs w:val="24"/>
        </w:rPr>
      </w:pPr>
      <w:r w:rsidRPr="005A224A">
        <w:rPr>
          <w:rFonts w:ascii="Arial" w:hAnsi="Arial" w:cs="Arial"/>
          <w:b/>
          <w:szCs w:val="24"/>
        </w:rPr>
        <w:t>REPORTS TO:</w:t>
      </w:r>
      <w:r w:rsidR="007501C0" w:rsidRPr="005A224A">
        <w:rPr>
          <w:rFonts w:ascii="Arial" w:hAnsi="Arial" w:cs="Arial"/>
          <w:b/>
          <w:szCs w:val="24"/>
        </w:rPr>
        <w:t xml:space="preserve"> </w:t>
      </w:r>
      <w:r w:rsidR="00240C99" w:rsidRPr="005A224A">
        <w:rPr>
          <w:rFonts w:ascii="Arial" w:hAnsi="Arial" w:cs="Arial"/>
          <w:szCs w:val="24"/>
        </w:rPr>
        <w:t>Supervisor of Middle School Programs</w:t>
      </w:r>
      <w:r w:rsidRPr="005A224A">
        <w:rPr>
          <w:rFonts w:ascii="Arial" w:hAnsi="Arial" w:cs="Arial"/>
          <w:szCs w:val="24"/>
        </w:rPr>
        <w:tab/>
      </w:r>
    </w:p>
    <w:p w14:paraId="0A360C0E" w14:textId="77777777" w:rsidR="007501C0" w:rsidRPr="005A224A" w:rsidRDefault="007501C0" w:rsidP="00293867">
      <w:pPr>
        <w:pStyle w:val="NoSpacing"/>
        <w:rPr>
          <w:rFonts w:ascii="Arial" w:hAnsi="Arial" w:cs="Arial"/>
          <w:b/>
          <w:szCs w:val="24"/>
        </w:rPr>
      </w:pPr>
    </w:p>
    <w:p w14:paraId="300DC83A" w14:textId="1FF83189" w:rsidR="004C1F36" w:rsidRPr="005A224A" w:rsidRDefault="004C1F36" w:rsidP="00293867">
      <w:pPr>
        <w:pStyle w:val="NoSpacing"/>
        <w:rPr>
          <w:rFonts w:ascii="Arial" w:hAnsi="Arial" w:cs="Arial"/>
          <w:szCs w:val="24"/>
        </w:rPr>
      </w:pPr>
      <w:r w:rsidRPr="005A224A">
        <w:rPr>
          <w:rFonts w:ascii="Arial" w:hAnsi="Arial" w:cs="Arial"/>
          <w:b/>
          <w:szCs w:val="24"/>
        </w:rPr>
        <w:t>SUPERVISES:</w:t>
      </w:r>
      <w:r w:rsidR="002E1901" w:rsidRPr="005A224A">
        <w:rPr>
          <w:rFonts w:ascii="Arial" w:hAnsi="Arial" w:cs="Arial"/>
          <w:b/>
          <w:szCs w:val="24"/>
        </w:rPr>
        <w:t xml:space="preserve"> </w:t>
      </w:r>
      <w:r w:rsidR="002E1901" w:rsidRPr="005A224A">
        <w:rPr>
          <w:rFonts w:ascii="Arial" w:hAnsi="Arial" w:cs="Arial"/>
          <w:szCs w:val="24"/>
        </w:rPr>
        <w:t>V</w:t>
      </w:r>
      <w:r w:rsidR="003B7260" w:rsidRPr="005A224A">
        <w:rPr>
          <w:rFonts w:ascii="Arial" w:hAnsi="Arial" w:cs="Arial"/>
          <w:szCs w:val="24"/>
        </w:rPr>
        <w:t>olunteer</w:t>
      </w:r>
      <w:r w:rsidR="00240C99" w:rsidRPr="005A224A">
        <w:rPr>
          <w:rFonts w:ascii="Arial" w:hAnsi="Arial" w:cs="Arial"/>
          <w:szCs w:val="24"/>
        </w:rPr>
        <w:t xml:space="preserve"> Mentors</w:t>
      </w:r>
      <w:r w:rsidR="003B7260" w:rsidRPr="005A224A">
        <w:rPr>
          <w:rFonts w:ascii="Arial" w:hAnsi="Arial" w:cs="Arial"/>
          <w:szCs w:val="24"/>
        </w:rPr>
        <w:t xml:space="preserve"> </w:t>
      </w:r>
    </w:p>
    <w:p w14:paraId="300DC83B" w14:textId="77777777" w:rsidR="004C1F36" w:rsidRPr="005A224A" w:rsidRDefault="004C1F36" w:rsidP="00293867">
      <w:pPr>
        <w:pStyle w:val="NoSpacing"/>
        <w:rPr>
          <w:rFonts w:ascii="Arial" w:hAnsi="Arial" w:cs="Arial"/>
          <w:szCs w:val="24"/>
        </w:rPr>
      </w:pPr>
    </w:p>
    <w:p w14:paraId="40DAC725" w14:textId="77777777" w:rsidR="00921169" w:rsidRPr="005A224A" w:rsidRDefault="00921169" w:rsidP="00921169">
      <w:pPr>
        <w:pStyle w:val="NoSpacing"/>
        <w:rPr>
          <w:rFonts w:ascii="Arial" w:hAnsi="Arial" w:cs="Arial"/>
          <w:szCs w:val="24"/>
        </w:rPr>
      </w:pPr>
      <w:r w:rsidRPr="005A224A">
        <w:rPr>
          <w:rFonts w:ascii="Arial" w:hAnsi="Arial" w:cs="Arial"/>
          <w:b/>
          <w:szCs w:val="24"/>
        </w:rPr>
        <w:t xml:space="preserve">STATUS: </w:t>
      </w:r>
      <w:r w:rsidRPr="005A224A">
        <w:rPr>
          <w:rFonts w:ascii="Arial" w:hAnsi="Arial" w:cs="Arial"/>
          <w:szCs w:val="24"/>
        </w:rPr>
        <w:t>Part-time, nonexempt This is a grant funded position which ends June 30, 2023</w:t>
      </w:r>
    </w:p>
    <w:p w14:paraId="2416BA2C" w14:textId="77777777" w:rsidR="00921169" w:rsidRPr="005A224A" w:rsidRDefault="00921169" w:rsidP="00921169">
      <w:pPr>
        <w:pStyle w:val="NoSpacing"/>
        <w:rPr>
          <w:rFonts w:ascii="Arial" w:hAnsi="Arial" w:cs="Arial"/>
          <w:szCs w:val="24"/>
        </w:rPr>
      </w:pPr>
    </w:p>
    <w:p w14:paraId="16F0FAC3" w14:textId="77777777" w:rsidR="00921169" w:rsidRPr="005A224A" w:rsidRDefault="00921169" w:rsidP="00921169">
      <w:pPr>
        <w:pStyle w:val="NoSpacing"/>
        <w:rPr>
          <w:rFonts w:ascii="Arial" w:hAnsi="Arial" w:cs="Arial"/>
          <w:szCs w:val="24"/>
        </w:rPr>
      </w:pPr>
      <w:r w:rsidRPr="005A224A">
        <w:rPr>
          <w:rFonts w:ascii="Arial" w:hAnsi="Arial" w:cs="Arial"/>
          <w:b/>
          <w:caps/>
          <w:szCs w:val="24"/>
        </w:rPr>
        <w:t xml:space="preserve">Schedule: </w:t>
      </w:r>
      <w:r w:rsidRPr="005A224A">
        <w:rPr>
          <w:rFonts w:ascii="Arial" w:hAnsi="Arial" w:cs="Arial"/>
          <w:szCs w:val="24"/>
        </w:rPr>
        <w:t>20 hours a week, Monday – Friday, 2:30-6:30 PM</w:t>
      </w:r>
    </w:p>
    <w:p w14:paraId="35D0B6F9" w14:textId="77777777" w:rsidR="00921169" w:rsidRPr="005A224A" w:rsidRDefault="00921169" w:rsidP="00921169">
      <w:pPr>
        <w:pStyle w:val="NoSpacing"/>
        <w:rPr>
          <w:rFonts w:ascii="Arial" w:hAnsi="Arial" w:cs="Arial"/>
          <w:szCs w:val="24"/>
        </w:rPr>
      </w:pPr>
    </w:p>
    <w:p w14:paraId="230847C6" w14:textId="77777777" w:rsidR="00921169" w:rsidRPr="005A224A" w:rsidRDefault="00921169" w:rsidP="00921169">
      <w:pPr>
        <w:pStyle w:val="NoSpacing"/>
        <w:rPr>
          <w:rFonts w:ascii="Arial" w:hAnsi="Arial" w:cs="Arial"/>
          <w:szCs w:val="24"/>
        </w:rPr>
      </w:pPr>
      <w:r w:rsidRPr="005A224A">
        <w:rPr>
          <w:rFonts w:ascii="Arial" w:hAnsi="Arial" w:cs="Arial"/>
          <w:b/>
          <w:szCs w:val="24"/>
        </w:rPr>
        <w:t>PAY RATE:</w:t>
      </w:r>
      <w:r w:rsidRPr="005A224A">
        <w:rPr>
          <w:rFonts w:ascii="Arial" w:hAnsi="Arial" w:cs="Arial"/>
          <w:szCs w:val="24"/>
        </w:rPr>
        <w:t xml:space="preserve"> $20.00 per hour </w:t>
      </w:r>
      <w:r w:rsidRPr="005A224A">
        <w:rPr>
          <w:rFonts w:ascii="Arial" w:hAnsi="Arial" w:cs="Arial"/>
          <w:szCs w:val="24"/>
        </w:rPr>
        <w:tab/>
      </w:r>
      <w:r w:rsidRPr="005A224A">
        <w:rPr>
          <w:rFonts w:ascii="Arial" w:hAnsi="Arial" w:cs="Arial"/>
          <w:szCs w:val="24"/>
        </w:rPr>
        <w:tab/>
      </w:r>
      <w:r w:rsidRPr="005A224A">
        <w:rPr>
          <w:rFonts w:ascii="Arial" w:hAnsi="Arial" w:cs="Arial"/>
          <w:szCs w:val="24"/>
        </w:rPr>
        <w:tab/>
      </w:r>
    </w:p>
    <w:p w14:paraId="0FB63E31" w14:textId="77777777" w:rsidR="00921169" w:rsidRPr="005A224A" w:rsidRDefault="00921169" w:rsidP="00921169">
      <w:pPr>
        <w:pStyle w:val="NoSpacing"/>
        <w:rPr>
          <w:rFonts w:ascii="Arial" w:hAnsi="Arial" w:cs="Arial"/>
          <w:b/>
          <w:szCs w:val="24"/>
        </w:rPr>
      </w:pPr>
    </w:p>
    <w:p w14:paraId="0C34222F" w14:textId="77777777" w:rsidR="001E051E" w:rsidRPr="005A224A" w:rsidRDefault="6E9F0263" w:rsidP="00293867">
      <w:pPr>
        <w:pStyle w:val="NoSpacing"/>
        <w:rPr>
          <w:rFonts w:ascii="Arial" w:hAnsi="Arial" w:cs="Arial"/>
          <w:b/>
          <w:szCs w:val="24"/>
        </w:rPr>
      </w:pPr>
      <w:r w:rsidRPr="005A224A">
        <w:rPr>
          <w:rFonts w:ascii="Arial" w:hAnsi="Arial" w:cs="Arial"/>
          <w:b/>
          <w:szCs w:val="24"/>
        </w:rPr>
        <w:t xml:space="preserve">OVERVIEW: </w:t>
      </w:r>
    </w:p>
    <w:p w14:paraId="074D85C5" w14:textId="3C286303" w:rsidR="007F3EB6" w:rsidRPr="005A224A" w:rsidRDefault="007F3EB6" w:rsidP="00293867">
      <w:pPr>
        <w:pStyle w:val="NoSpacing"/>
        <w:rPr>
          <w:rFonts w:ascii="Arial" w:hAnsi="Arial" w:cs="Arial"/>
          <w:szCs w:val="24"/>
        </w:rPr>
      </w:pPr>
      <w:r w:rsidRPr="005A224A">
        <w:rPr>
          <w:rFonts w:ascii="Arial" w:hAnsi="Arial" w:cs="Arial"/>
          <w:szCs w:val="24"/>
        </w:rPr>
        <w:t xml:space="preserve">Girls Incorporated of Lynn is a nonprofit organization dedicated to inspiring all girls to be </w:t>
      </w:r>
      <w:r w:rsidRPr="005A224A">
        <w:rPr>
          <w:rFonts w:ascii="Arial" w:hAnsi="Arial" w:cs="Arial"/>
          <w:b/>
          <w:szCs w:val="24"/>
        </w:rPr>
        <w:t xml:space="preserve">Strong, Smart, and Bold. </w:t>
      </w:r>
      <w:r w:rsidRPr="005A224A">
        <w:rPr>
          <w:rFonts w:ascii="Arial" w:hAnsi="Arial" w:cs="Arial"/>
          <w:szCs w:val="24"/>
        </w:rPr>
        <w:t xml:space="preserve">For more than seventy-five years, Girls Incorporated of Lynn has responded to the changing needs of girls and their families by providing essential resources and challenging programs to disadvantaged, low-income girls. Since its founding in 1942, Girls Inc. of Lynn has been widely recognized and respected for the powerful and positive impact it has had on generations of girls and women. Our programs are delivered in a safe and supportive girl-focused environment where all girls can be themselves and are empowered to achieve their personal best. </w:t>
      </w:r>
    </w:p>
    <w:p w14:paraId="54106563" w14:textId="77777777" w:rsidR="00181B96" w:rsidRPr="005A224A" w:rsidRDefault="00181B96" w:rsidP="00293867">
      <w:pPr>
        <w:pStyle w:val="NoSpacing"/>
        <w:rPr>
          <w:rFonts w:ascii="Arial" w:hAnsi="Arial" w:cs="Arial"/>
          <w:szCs w:val="24"/>
        </w:rPr>
      </w:pPr>
    </w:p>
    <w:p w14:paraId="38864B03" w14:textId="15294C10" w:rsidR="007F3EB6" w:rsidRPr="005A224A" w:rsidRDefault="007F3EB6" w:rsidP="00293867">
      <w:pPr>
        <w:pStyle w:val="NoSpacing"/>
        <w:rPr>
          <w:rFonts w:ascii="Arial" w:hAnsi="Arial" w:cs="Arial"/>
          <w:szCs w:val="24"/>
        </w:rPr>
      </w:pPr>
      <w:r w:rsidRPr="005A224A">
        <w:rPr>
          <w:rFonts w:ascii="Arial" w:hAnsi="Arial" w:cs="Arial"/>
          <w:szCs w:val="24"/>
        </w:rPr>
        <w:t xml:space="preserve">The </w:t>
      </w:r>
      <w:r w:rsidR="004D47D2" w:rsidRPr="005A224A">
        <w:rPr>
          <w:rFonts w:ascii="Arial" w:hAnsi="Arial" w:cs="Arial"/>
          <w:szCs w:val="24"/>
        </w:rPr>
        <w:t xml:space="preserve">Bold Futures Mentoring Specialist </w:t>
      </w:r>
      <w:r w:rsidRPr="005A224A">
        <w:rPr>
          <w:rFonts w:ascii="Arial" w:hAnsi="Arial" w:cs="Arial"/>
          <w:szCs w:val="24"/>
        </w:rPr>
        <w:t xml:space="preserve">will oversee the </w:t>
      </w:r>
      <w:r w:rsidRPr="005A224A">
        <w:rPr>
          <w:rFonts w:ascii="Arial" w:hAnsi="Arial" w:cs="Arial"/>
          <w:b/>
          <w:i/>
          <w:iCs/>
          <w:szCs w:val="24"/>
        </w:rPr>
        <w:t>Bold Futures</w:t>
      </w:r>
      <w:r w:rsidRPr="005A224A">
        <w:rPr>
          <w:rFonts w:ascii="Arial" w:hAnsi="Arial" w:cs="Arial"/>
          <w:szCs w:val="24"/>
        </w:rPr>
        <w:t xml:space="preserve"> middle school group mentoring program for girls in grades six through eight. The mentoring program is a component of the larger after-school program, Odyssey. The purpose of the middle school group mentoring program is to improve girls’ attitude towards school, to increase girls’ social and emotional competencies and to provide the mentees with support from positive role models. Responsibilities will include mentor</w:t>
      </w:r>
      <w:r w:rsidR="008E7C25" w:rsidRPr="005A224A">
        <w:rPr>
          <w:rFonts w:ascii="Arial" w:hAnsi="Arial" w:cs="Arial"/>
          <w:szCs w:val="24"/>
        </w:rPr>
        <w:t xml:space="preserve"> and mentee</w:t>
      </w:r>
      <w:r w:rsidRPr="005A224A">
        <w:rPr>
          <w:rFonts w:ascii="Arial" w:hAnsi="Arial" w:cs="Arial"/>
          <w:szCs w:val="24"/>
        </w:rPr>
        <w:t xml:space="preserve"> recruitment, orientation and training, provid</w:t>
      </w:r>
      <w:r w:rsidR="008E7C25" w:rsidRPr="005A224A">
        <w:rPr>
          <w:rFonts w:ascii="Arial" w:hAnsi="Arial" w:cs="Arial"/>
          <w:szCs w:val="24"/>
        </w:rPr>
        <w:t>e</w:t>
      </w:r>
      <w:r w:rsidRPr="005A224A">
        <w:rPr>
          <w:rFonts w:ascii="Arial" w:hAnsi="Arial" w:cs="Arial"/>
          <w:szCs w:val="24"/>
        </w:rPr>
        <w:t xml:space="preserve"> daily match support as well as improving current match support systems, acquiring and maintaining program supplies, planning and carrying out mentoring events, delivering structured enrichment programming</w:t>
      </w:r>
      <w:r w:rsidR="008E7C25" w:rsidRPr="005A224A">
        <w:rPr>
          <w:rFonts w:ascii="Arial" w:hAnsi="Arial" w:cs="Arial"/>
          <w:szCs w:val="24"/>
        </w:rPr>
        <w:t xml:space="preserve"> as requested</w:t>
      </w:r>
      <w:r w:rsidRPr="005A224A">
        <w:rPr>
          <w:rFonts w:ascii="Arial" w:hAnsi="Arial" w:cs="Arial"/>
          <w:szCs w:val="24"/>
        </w:rPr>
        <w:t xml:space="preserve">, and assisting in the daily implementation of the Odyssey after-school program. </w:t>
      </w:r>
    </w:p>
    <w:p w14:paraId="34386BD1" w14:textId="77777777" w:rsidR="00181B96" w:rsidRPr="005A224A" w:rsidRDefault="00181B96" w:rsidP="00293867">
      <w:pPr>
        <w:pStyle w:val="NoSpacing"/>
        <w:rPr>
          <w:rFonts w:ascii="Arial" w:hAnsi="Arial" w:cs="Arial"/>
          <w:b/>
          <w:szCs w:val="24"/>
        </w:rPr>
      </w:pPr>
    </w:p>
    <w:p w14:paraId="6B4DA678" w14:textId="77777777" w:rsidR="00FF7AF9" w:rsidRPr="005A224A" w:rsidRDefault="004C1F36" w:rsidP="00293867">
      <w:pPr>
        <w:pStyle w:val="NoSpacing"/>
        <w:rPr>
          <w:rFonts w:ascii="Arial" w:hAnsi="Arial" w:cs="Arial"/>
          <w:b/>
          <w:szCs w:val="24"/>
        </w:rPr>
      </w:pPr>
      <w:r w:rsidRPr="005A224A">
        <w:rPr>
          <w:rFonts w:ascii="Arial" w:hAnsi="Arial" w:cs="Arial"/>
          <w:b/>
          <w:szCs w:val="24"/>
        </w:rPr>
        <w:t>RESPONSIBILITIES:</w:t>
      </w:r>
    </w:p>
    <w:p w14:paraId="3818AF9D" w14:textId="4CA56402" w:rsidR="00406D0C" w:rsidRPr="005A224A" w:rsidRDefault="00406D0C" w:rsidP="00293867">
      <w:pPr>
        <w:pStyle w:val="NoSpacing"/>
        <w:numPr>
          <w:ilvl w:val="0"/>
          <w:numId w:val="19"/>
        </w:numPr>
        <w:rPr>
          <w:rFonts w:ascii="Arial" w:hAnsi="Arial" w:cs="Arial"/>
          <w:szCs w:val="24"/>
        </w:rPr>
      </w:pPr>
      <w:r w:rsidRPr="005A224A">
        <w:rPr>
          <w:rFonts w:ascii="Arial" w:hAnsi="Arial" w:cs="Arial"/>
          <w:szCs w:val="24"/>
        </w:rPr>
        <w:t>Recruit, orient, and train adult volunteers to serve as mentors;</w:t>
      </w:r>
    </w:p>
    <w:p w14:paraId="2615FDC4" w14:textId="7FFA72B2" w:rsidR="00406D0C" w:rsidRPr="005A224A" w:rsidRDefault="00406D0C" w:rsidP="00293867">
      <w:pPr>
        <w:pStyle w:val="NoSpacing"/>
        <w:numPr>
          <w:ilvl w:val="0"/>
          <w:numId w:val="19"/>
        </w:numPr>
        <w:rPr>
          <w:rFonts w:ascii="Arial" w:hAnsi="Arial" w:cs="Arial"/>
          <w:szCs w:val="24"/>
        </w:rPr>
      </w:pPr>
      <w:r w:rsidRPr="005A224A">
        <w:rPr>
          <w:rFonts w:ascii="Arial" w:hAnsi="Arial" w:cs="Arial"/>
          <w:szCs w:val="24"/>
        </w:rPr>
        <w:t>Recruit, orient and support middle school girl participants;</w:t>
      </w:r>
    </w:p>
    <w:p w14:paraId="34B518FA" w14:textId="460F0BED" w:rsidR="00406D0C" w:rsidRPr="005A224A" w:rsidRDefault="00406D0C" w:rsidP="00293867">
      <w:pPr>
        <w:pStyle w:val="NoSpacing"/>
        <w:numPr>
          <w:ilvl w:val="0"/>
          <w:numId w:val="19"/>
        </w:numPr>
        <w:rPr>
          <w:rFonts w:ascii="Arial" w:hAnsi="Arial" w:cs="Arial"/>
          <w:szCs w:val="24"/>
        </w:rPr>
      </w:pPr>
      <w:r w:rsidRPr="005A224A">
        <w:rPr>
          <w:rFonts w:ascii="Arial" w:hAnsi="Arial" w:cs="Arial"/>
          <w:szCs w:val="24"/>
        </w:rPr>
        <w:t>Create annual calendar for the program;</w:t>
      </w:r>
    </w:p>
    <w:p w14:paraId="228C0152" w14:textId="4A496747" w:rsidR="00406D0C" w:rsidRPr="005A224A" w:rsidRDefault="00406D0C" w:rsidP="00293867">
      <w:pPr>
        <w:pStyle w:val="NoSpacing"/>
        <w:numPr>
          <w:ilvl w:val="0"/>
          <w:numId w:val="19"/>
        </w:numPr>
        <w:rPr>
          <w:rFonts w:ascii="Arial" w:hAnsi="Arial" w:cs="Arial"/>
          <w:szCs w:val="24"/>
        </w:rPr>
      </w:pPr>
      <w:r w:rsidRPr="005A224A">
        <w:rPr>
          <w:rFonts w:ascii="Arial" w:hAnsi="Arial" w:cs="Arial"/>
          <w:szCs w:val="24"/>
        </w:rPr>
        <w:t>Organize mentoring groups;</w:t>
      </w:r>
    </w:p>
    <w:p w14:paraId="701B59BD" w14:textId="7D0BE302" w:rsidR="00406D0C" w:rsidRPr="005A224A" w:rsidRDefault="00406D0C" w:rsidP="00293867">
      <w:pPr>
        <w:pStyle w:val="NoSpacing"/>
        <w:numPr>
          <w:ilvl w:val="0"/>
          <w:numId w:val="19"/>
        </w:numPr>
        <w:rPr>
          <w:rFonts w:ascii="Arial" w:hAnsi="Arial" w:cs="Arial"/>
          <w:szCs w:val="24"/>
        </w:rPr>
      </w:pPr>
      <w:r w:rsidRPr="005A224A">
        <w:rPr>
          <w:rFonts w:ascii="Arial" w:hAnsi="Arial" w:cs="Arial"/>
          <w:szCs w:val="24"/>
        </w:rPr>
        <w:t>Provide support to mentors;</w:t>
      </w:r>
    </w:p>
    <w:p w14:paraId="644E9547" w14:textId="4C10CA39" w:rsidR="00406D0C" w:rsidRPr="005A224A" w:rsidRDefault="00406D0C" w:rsidP="00293867">
      <w:pPr>
        <w:pStyle w:val="NoSpacing"/>
        <w:numPr>
          <w:ilvl w:val="0"/>
          <w:numId w:val="19"/>
        </w:numPr>
        <w:rPr>
          <w:rFonts w:ascii="Arial" w:hAnsi="Arial" w:cs="Arial"/>
          <w:szCs w:val="24"/>
        </w:rPr>
      </w:pPr>
      <w:r w:rsidRPr="005A224A">
        <w:rPr>
          <w:rFonts w:ascii="Arial" w:hAnsi="Arial" w:cs="Arial"/>
          <w:szCs w:val="24"/>
        </w:rPr>
        <w:t>Supervise daily mentoring sessions;</w:t>
      </w:r>
    </w:p>
    <w:p w14:paraId="35C1BB1B" w14:textId="3B2AC858" w:rsidR="00406D0C" w:rsidRPr="005A224A" w:rsidRDefault="00406D0C" w:rsidP="00293867">
      <w:pPr>
        <w:pStyle w:val="NoSpacing"/>
        <w:numPr>
          <w:ilvl w:val="0"/>
          <w:numId w:val="19"/>
        </w:numPr>
        <w:rPr>
          <w:rFonts w:ascii="Arial" w:hAnsi="Arial" w:cs="Arial"/>
          <w:szCs w:val="24"/>
        </w:rPr>
      </w:pPr>
      <w:r w:rsidRPr="005A224A">
        <w:rPr>
          <w:rFonts w:ascii="Arial" w:hAnsi="Arial" w:cs="Arial"/>
          <w:szCs w:val="24"/>
        </w:rPr>
        <w:t>Plan and carry out special events and field trips;</w:t>
      </w:r>
    </w:p>
    <w:p w14:paraId="6433CD61" w14:textId="7354B76D" w:rsidR="00406D0C" w:rsidRPr="005A224A" w:rsidRDefault="00406D0C" w:rsidP="00293867">
      <w:pPr>
        <w:pStyle w:val="NoSpacing"/>
        <w:numPr>
          <w:ilvl w:val="0"/>
          <w:numId w:val="19"/>
        </w:numPr>
        <w:rPr>
          <w:rFonts w:ascii="Arial" w:hAnsi="Arial" w:cs="Arial"/>
          <w:szCs w:val="24"/>
        </w:rPr>
      </w:pPr>
      <w:r w:rsidRPr="005A224A">
        <w:rPr>
          <w:rFonts w:ascii="Arial" w:hAnsi="Arial" w:cs="Arial"/>
          <w:szCs w:val="24"/>
        </w:rPr>
        <w:t>Evaluate mentoring program;</w:t>
      </w:r>
    </w:p>
    <w:p w14:paraId="325AE286" w14:textId="51008CF6" w:rsidR="00406D0C" w:rsidRPr="005A224A" w:rsidRDefault="00406D0C" w:rsidP="00293867">
      <w:pPr>
        <w:pStyle w:val="NoSpacing"/>
        <w:numPr>
          <w:ilvl w:val="0"/>
          <w:numId w:val="19"/>
        </w:numPr>
        <w:rPr>
          <w:rFonts w:ascii="Arial" w:hAnsi="Arial" w:cs="Arial"/>
          <w:szCs w:val="24"/>
        </w:rPr>
      </w:pPr>
      <w:r w:rsidRPr="005A224A">
        <w:rPr>
          <w:rFonts w:ascii="Arial" w:hAnsi="Arial" w:cs="Arial"/>
          <w:szCs w:val="24"/>
        </w:rPr>
        <w:t xml:space="preserve">Purchase </w:t>
      </w:r>
      <w:r w:rsidR="00D37E75" w:rsidRPr="005A224A">
        <w:rPr>
          <w:rFonts w:ascii="Arial" w:hAnsi="Arial" w:cs="Arial"/>
          <w:szCs w:val="24"/>
        </w:rPr>
        <w:t xml:space="preserve">and organize </w:t>
      </w:r>
      <w:r w:rsidRPr="005A224A">
        <w:rPr>
          <w:rFonts w:ascii="Arial" w:hAnsi="Arial" w:cs="Arial"/>
          <w:szCs w:val="24"/>
        </w:rPr>
        <w:t>program supplies;</w:t>
      </w:r>
    </w:p>
    <w:p w14:paraId="63B0F1D0" w14:textId="44C94442" w:rsidR="00406D0C" w:rsidRPr="005A224A" w:rsidRDefault="00406D0C" w:rsidP="00293867">
      <w:pPr>
        <w:pStyle w:val="NoSpacing"/>
        <w:numPr>
          <w:ilvl w:val="0"/>
          <w:numId w:val="19"/>
        </w:numPr>
        <w:rPr>
          <w:rFonts w:ascii="Arial" w:hAnsi="Arial" w:cs="Arial"/>
          <w:szCs w:val="24"/>
        </w:rPr>
      </w:pPr>
      <w:r w:rsidRPr="005A224A">
        <w:rPr>
          <w:rFonts w:ascii="Arial" w:hAnsi="Arial" w:cs="Arial"/>
          <w:szCs w:val="24"/>
        </w:rPr>
        <w:lastRenderedPageBreak/>
        <w:t>Keep the Supervisor of Middle School Program informed about all activities, trends or concerns;</w:t>
      </w:r>
    </w:p>
    <w:p w14:paraId="1639AF2D" w14:textId="784C7FE6" w:rsidR="00406D0C" w:rsidRPr="005A224A" w:rsidRDefault="00406D0C" w:rsidP="00293867">
      <w:pPr>
        <w:pStyle w:val="NoSpacing"/>
        <w:numPr>
          <w:ilvl w:val="0"/>
          <w:numId w:val="19"/>
        </w:numPr>
        <w:rPr>
          <w:rFonts w:ascii="Arial" w:hAnsi="Arial" w:cs="Arial"/>
          <w:szCs w:val="24"/>
        </w:rPr>
      </w:pPr>
      <w:r w:rsidRPr="005A224A">
        <w:rPr>
          <w:rFonts w:ascii="Arial" w:hAnsi="Arial" w:cs="Arial"/>
          <w:szCs w:val="24"/>
        </w:rPr>
        <w:t>Document and track attendance for mentees and mentors;</w:t>
      </w:r>
    </w:p>
    <w:p w14:paraId="3E02196E" w14:textId="29D39849" w:rsidR="00406D0C" w:rsidRPr="005A224A" w:rsidRDefault="00406D0C" w:rsidP="00293867">
      <w:pPr>
        <w:pStyle w:val="NoSpacing"/>
        <w:numPr>
          <w:ilvl w:val="0"/>
          <w:numId w:val="19"/>
        </w:numPr>
        <w:rPr>
          <w:rFonts w:ascii="Arial" w:hAnsi="Arial" w:cs="Arial"/>
          <w:szCs w:val="24"/>
        </w:rPr>
      </w:pPr>
      <w:r w:rsidRPr="005A224A">
        <w:rPr>
          <w:rFonts w:ascii="Arial" w:hAnsi="Arial" w:cs="Arial"/>
          <w:szCs w:val="24"/>
        </w:rPr>
        <w:t>Complete all reports as requested;</w:t>
      </w:r>
    </w:p>
    <w:p w14:paraId="34FD0420" w14:textId="77777777" w:rsidR="004D7F84" w:rsidRPr="005A224A" w:rsidRDefault="004D7F84" w:rsidP="00293867">
      <w:pPr>
        <w:pStyle w:val="NoSpacing"/>
        <w:rPr>
          <w:rFonts w:ascii="Arial" w:hAnsi="Arial" w:cs="Arial"/>
          <w:b/>
          <w:szCs w:val="24"/>
        </w:rPr>
      </w:pPr>
    </w:p>
    <w:p w14:paraId="5C3E11F3" w14:textId="77777777" w:rsidR="005A224A" w:rsidRDefault="005A224A" w:rsidP="00293867">
      <w:pPr>
        <w:pStyle w:val="NoSpacing"/>
        <w:rPr>
          <w:rFonts w:ascii="Arial" w:hAnsi="Arial" w:cs="Arial"/>
          <w:b/>
          <w:szCs w:val="24"/>
        </w:rPr>
      </w:pPr>
    </w:p>
    <w:p w14:paraId="6DA644AC" w14:textId="4A092786" w:rsidR="00FF7AF9" w:rsidRPr="005A224A" w:rsidRDefault="004C1F36" w:rsidP="00293867">
      <w:pPr>
        <w:pStyle w:val="NoSpacing"/>
        <w:rPr>
          <w:rFonts w:ascii="Arial" w:hAnsi="Arial" w:cs="Arial"/>
          <w:b/>
          <w:szCs w:val="24"/>
        </w:rPr>
      </w:pPr>
      <w:r w:rsidRPr="005A224A">
        <w:rPr>
          <w:rFonts w:ascii="Arial" w:hAnsi="Arial" w:cs="Arial"/>
          <w:b/>
          <w:szCs w:val="24"/>
        </w:rPr>
        <w:t>QUALIFICATIONS:</w:t>
      </w:r>
    </w:p>
    <w:p w14:paraId="6BB3B57F" w14:textId="00162C18" w:rsidR="00AA2CB3" w:rsidRPr="005A224A" w:rsidRDefault="002F6082" w:rsidP="00293867">
      <w:pPr>
        <w:pStyle w:val="NoSpacing"/>
        <w:numPr>
          <w:ilvl w:val="0"/>
          <w:numId w:val="20"/>
        </w:numPr>
        <w:rPr>
          <w:rFonts w:ascii="Arial" w:hAnsi="Arial" w:cs="Arial"/>
          <w:szCs w:val="24"/>
        </w:rPr>
      </w:pPr>
      <w:r w:rsidRPr="005A224A">
        <w:rPr>
          <w:rFonts w:ascii="Arial" w:hAnsi="Arial" w:cs="Arial"/>
          <w:spacing w:val="-1"/>
          <w:w w:val="73"/>
          <w:szCs w:val="24"/>
        </w:rPr>
        <w:t>B</w:t>
      </w:r>
      <w:r w:rsidRPr="005A224A">
        <w:rPr>
          <w:rFonts w:ascii="Arial" w:hAnsi="Arial" w:cs="Arial"/>
          <w:spacing w:val="-1"/>
          <w:w w:val="102"/>
          <w:szCs w:val="24"/>
        </w:rPr>
        <w:t>a</w:t>
      </w:r>
      <w:r w:rsidRPr="005A224A">
        <w:rPr>
          <w:rFonts w:ascii="Arial" w:hAnsi="Arial" w:cs="Arial"/>
          <w:spacing w:val="-1"/>
          <w:w w:val="96"/>
          <w:szCs w:val="24"/>
        </w:rPr>
        <w:t>c</w:t>
      </w:r>
      <w:r w:rsidRPr="005A224A">
        <w:rPr>
          <w:rFonts w:ascii="Arial" w:hAnsi="Arial" w:cs="Arial"/>
          <w:spacing w:val="-1"/>
          <w:w w:val="91"/>
          <w:szCs w:val="24"/>
        </w:rPr>
        <w:t>h</w:t>
      </w:r>
      <w:r w:rsidRPr="005A224A">
        <w:rPr>
          <w:rFonts w:ascii="Arial" w:hAnsi="Arial" w:cs="Arial"/>
          <w:spacing w:val="-1"/>
          <w:w w:val="97"/>
          <w:szCs w:val="24"/>
        </w:rPr>
        <w:t>e</w:t>
      </w:r>
      <w:r w:rsidRPr="005A224A">
        <w:rPr>
          <w:rFonts w:ascii="Arial" w:hAnsi="Arial" w:cs="Arial"/>
          <w:spacing w:val="-1"/>
          <w:w w:val="60"/>
          <w:szCs w:val="24"/>
        </w:rPr>
        <w:t>l</w:t>
      </w:r>
      <w:r w:rsidRPr="005A224A">
        <w:rPr>
          <w:rFonts w:ascii="Arial" w:hAnsi="Arial" w:cs="Arial"/>
          <w:spacing w:val="-1"/>
          <w:w w:val="98"/>
          <w:szCs w:val="24"/>
        </w:rPr>
        <w:t>o</w:t>
      </w:r>
      <w:r w:rsidRPr="005A224A">
        <w:rPr>
          <w:rFonts w:ascii="Arial" w:hAnsi="Arial" w:cs="Arial"/>
          <w:spacing w:val="-1"/>
          <w:w w:val="67"/>
          <w:szCs w:val="24"/>
        </w:rPr>
        <w:t>r</w:t>
      </w:r>
      <w:r w:rsidRPr="005A224A">
        <w:rPr>
          <w:rFonts w:ascii="Arial" w:hAnsi="Arial" w:cs="Arial"/>
          <w:spacing w:val="-1"/>
          <w:w w:val="126"/>
          <w:szCs w:val="24"/>
        </w:rPr>
        <w:t>’</w:t>
      </w:r>
      <w:r w:rsidRPr="005A224A">
        <w:rPr>
          <w:rFonts w:ascii="Arial" w:hAnsi="Arial" w:cs="Arial"/>
          <w:w w:val="63"/>
          <w:szCs w:val="24"/>
        </w:rPr>
        <w:t>s</w:t>
      </w:r>
      <w:r w:rsidRPr="005A224A">
        <w:rPr>
          <w:rFonts w:ascii="Arial" w:hAnsi="Arial" w:cs="Arial"/>
          <w:spacing w:val="-12"/>
          <w:szCs w:val="24"/>
        </w:rPr>
        <w:t xml:space="preserve"> </w:t>
      </w:r>
      <w:r w:rsidRPr="005A224A">
        <w:rPr>
          <w:rFonts w:ascii="Arial" w:hAnsi="Arial" w:cs="Arial"/>
          <w:spacing w:val="-1"/>
          <w:w w:val="102"/>
          <w:szCs w:val="24"/>
        </w:rPr>
        <w:t>d</w:t>
      </w:r>
      <w:r w:rsidRPr="005A224A">
        <w:rPr>
          <w:rFonts w:ascii="Arial" w:hAnsi="Arial" w:cs="Arial"/>
          <w:spacing w:val="-1"/>
          <w:w w:val="97"/>
          <w:szCs w:val="24"/>
        </w:rPr>
        <w:t>e</w:t>
      </w:r>
      <w:r w:rsidRPr="005A224A">
        <w:rPr>
          <w:rFonts w:ascii="Arial" w:hAnsi="Arial" w:cs="Arial"/>
          <w:spacing w:val="-1"/>
          <w:szCs w:val="24"/>
        </w:rPr>
        <w:t>g</w:t>
      </w:r>
      <w:r w:rsidRPr="005A224A">
        <w:rPr>
          <w:rFonts w:ascii="Arial" w:hAnsi="Arial" w:cs="Arial"/>
          <w:spacing w:val="-1"/>
          <w:w w:val="67"/>
          <w:szCs w:val="24"/>
        </w:rPr>
        <w:t>r</w:t>
      </w:r>
      <w:r w:rsidRPr="005A224A">
        <w:rPr>
          <w:rFonts w:ascii="Arial" w:hAnsi="Arial" w:cs="Arial"/>
          <w:spacing w:val="-1"/>
          <w:w w:val="97"/>
          <w:szCs w:val="24"/>
        </w:rPr>
        <w:t>e</w:t>
      </w:r>
      <w:r w:rsidRPr="005A224A">
        <w:rPr>
          <w:rFonts w:ascii="Arial" w:hAnsi="Arial" w:cs="Arial"/>
          <w:w w:val="97"/>
          <w:szCs w:val="24"/>
        </w:rPr>
        <w:t>e</w:t>
      </w:r>
      <w:r w:rsidRPr="005A224A">
        <w:rPr>
          <w:rFonts w:ascii="Arial" w:hAnsi="Arial" w:cs="Arial"/>
          <w:spacing w:val="-12"/>
          <w:szCs w:val="24"/>
        </w:rPr>
        <w:t xml:space="preserve"> </w:t>
      </w:r>
      <w:r w:rsidRPr="005A224A">
        <w:rPr>
          <w:rFonts w:ascii="Arial" w:hAnsi="Arial" w:cs="Arial"/>
          <w:spacing w:val="-1"/>
          <w:w w:val="80"/>
          <w:szCs w:val="24"/>
        </w:rPr>
        <w:t>f</w:t>
      </w:r>
      <w:r w:rsidRPr="005A224A">
        <w:rPr>
          <w:rFonts w:ascii="Arial" w:hAnsi="Arial" w:cs="Arial"/>
          <w:spacing w:val="-1"/>
          <w:w w:val="67"/>
          <w:szCs w:val="24"/>
        </w:rPr>
        <w:t>r</w:t>
      </w:r>
      <w:r w:rsidRPr="005A224A">
        <w:rPr>
          <w:rFonts w:ascii="Arial" w:hAnsi="Arial" w:cs="Arial"/>
          <w:spacing w:val="-1"/>
          <w:w w:val="98"/>
          <w:szCs w:val="24"/>
        </w:rPr>
        <w:t>o</w:t>
      </w:r>
      <w:r w:rsidRPr="005A224A">
        <w:rPr>
          <w:rFonts w:ascii="Arial" w:hAnsi="Arial" w:cs="Arial"/>
          <w:w w:val="93"/>
          <w:szCs w:val="24"/>
        </w:rPr>
        <w:t>m</w:t>
      </w:r>
      <w:r w:rsidRPr="005A224A">
        <w:rPr>
          <w:rFonts w:ascii="Arial" w:hAnsi="Arial" w:cs="Arial"/>
          <w:spacing w:val="-12"/>
          <w:szCs w:val="24"/>
        </w:rPr>
        <w:t xml:space="preserve"> </w:t>
      </w:r>
      <w:r w:rsidRPr="005A224A">
        <w:rPr>
          <w:rFonts w:ascii="Arial" w:hAnsi="Arial" w:cs="Arial"/>
          <w:spacing w:val="-1"/>
          <w:w w:val="102"/>
          <w:szCs w:val="24"/>
        </w:rPr>
        <w:t>a</w:t>
      </w:r>
      <w:r w:rsidRPr="005A224A">
        <w:rPr>
          <w:rFonts w:ascii="Arial" w:hAnsi="Arial" w:cs="Arial"/>
          <w:w w:val="91"/>
          <w:szCs w:val="24"/>
        </w:rPr>
        <w:t>n</w:t>
      </w:r>
      <w:r w:rsidRPr="005A224A">
        <w:rPr>
          <w:rFonts w:ascii="Arial" w:hAnsi="Arial" w:cs="Arial"/>
          <w:spacing w:val="-12"/>
          <w:szCs w:val="24"/>
        </w:rPr>
        <w:t xml:space="preserve"> </w:t>
      </w:r>
      <w:r w:rsidRPr="005A224A">
        <w:rPr>
          <w:rFonts w:ascii="Arial" w:hAnsi="Arial" w:cs="Arial"/>
          <w:spacing w:val="-1"/>
          <w:w w:val="102"/>
          <w:szCs w:val="24"/>
        </w:rPr>
        <w:t>a</w:t>
      </w:r>
      <w:r w:rsidRPr="005A224A">
        <w:rPr>
          <w:rFonts w:ascii="Arial" w:hAnsi="Arial" w:cs="Arial"/>
          <w:spacing w:val="-1"/>
          <w:w w:val="96"/>
          <w:szCs w:val="24"/>
        </w:rPr>
        <w:t>cc</w:t>
      </w:r>
      <w:r w:rsidRPr="005A224A">
        <w:rPr>
          <w:rFonts w:ascii="Arial" w:hAnsi="Arial" w:cs="Arial"/>
          <w:spacing w:val="-1"/>
          <w:w w:val="67"/>
          <w:szCs w:val="24"/>
        </w:rPr>
        <w:t>r</w:t>
      </w:r>
      <w:r w:rsidRPr="005A224A">
        <w:rPr>
          <w:rFonts w:ascii="Arial" w:hAnsi="Arial" w:cs="Arial"/>
          <w:spacing w:val="-1"/>
          <w:w w:val="97"/>
          <w:szCs w:val="24"/>
        </w:rPr>
        <w:t>e</w:t>
      </w:r>
      <w:r w:rsidRPr="005A224A">
        <w:rPr>
          <w:rFonts w:ascii="Arial" w:hAnsi="Arial" w:cs="Arial"/>
          <w:spacing w:val="-1"/>
          <w:w w:val="102"/>
          <w:szCs w:val="24"/>
        </w:rPr>
        <w:t>d</w:t>
      </w:r>
      <w:r w:rsidRPr="005A224A">
        <w:rPr>
          <w:rFonts w:ascii="Arial" w:hAnsi="Arial" w:cs="Arial"/>
          <w:spacing w:val="-1"/>
          <w:w w:val="60"/>
          <w:szCs w:val="24"/>
        </w:rPr>
        <w:t>i</w:t>
      </w:r>
      <w:r w:rsidRPr="005A224A">
        <w:rPr>
          <w:rFonts w:ascii="Arial" w:hAnsi="Arial" w:cs="Arial"/>
          <w:spacing w:val="-1"/>
          <w:w w:val="76"/>
          <w:szCs w:val="24"/>
        </w:rPr>
        <w:t>t</w:t>
      </w:r>
      <w:r w:rsidRPr="005A224A">
        <w:rPr>
          <w:rFonts w:ascii="Arial" w:hAnsi="Arial" w:cs="Arial"/>
          <w:spacing w:val="-1"/>
          <w:w w:val="97"/>
          <w:szCs w:val="24"/>
        </w:rPr>
        <w:t>e</w:t>
      </w:r>
      <w:r w:rsidRPr="005A224A">
        <w:rPr>
          <w:rFonts w:ascii="Arial" w:hAnsi="Arial" w:cs="Arial"/>
          <w:w w:val="102"/>
          <w:szCs w:val="24"/>
        </w:rPr>
        <w:t>d</w:t>
      </w:r>
      <w:r w:rsidRPr="005A224A">
        <w:rPr>
          <w:rFonts w:ascii="Arial" w:hAnsi="Arial" w:cs="Arial"/>
          <w:spacing w:val="-12"/>
          <w:szCs w:val="24"/>
        </w:rPr>
        <w:t xml:space="preserve"> </w:t>
      </w:r>
      <w:r w:rsidRPr="005A224A">
        <w:rPr>
          <w:rStyle w:val="Heading2Char"/>
          <w:rFonts w:ascii="Arial" w:eastAsia="Calibri" w:hAnsi="Arial" w:cs="Arial"/>
          <w:b w:val="0"/>
          <w:bCs/>
          <w:sz w:val="24"/>
          <w:szCs w:val="24"/>
        </w:rPr>
        <w:t>university</w:t>
      </w:r>
      <w:r w:rsidR="007C44B6" w:rsidRPr="005A224A">
        <w:rPr>
          <w:rFonts w:ascii="Arial" w:hAnsi="Arial" w:cs="Arial"/>
          <w:w w:val="102"/>
          <w:szCs w:val="24"/>
        </w:rPr>
        <w:t>,</w:t>
      </w:r>
      <w:r w:rsidR="009362DE" w:rsidRPr="005A224A">
        <w:rPr>
          <w:rFonts w:ascii="Arial" w:hAnsi="Arial" w:cs="Arial"/>
          <w:w w:val="102"/>
          <w:szCs w:val="24"/>
        </w:rPr>
        <w:t xml:space="preserve"> however u</w:t>
      </w:r>
      <w:r w:rsidR="00AA2CB3" w:rsidRPr="005A224A">
        <w:rPr>
          <w:rFonts w:ascii="Arial" w:hAnsi="Arial" w:cs="Arial"/>
          <w:w w:val="102"/>
          <w:szCs w:val="24"/>
        </w:rPr>
        <w:t xml:space="preserve">ndergraduate students </w:t>
      </w:r>
      <w:r w:rsidR="00521395" w:rsidRPr="005A224A">
        <w:rPr>
          <w:rFonts w:ascii="Arial" w:hAnsi="Arial" w:cs="Arial"/>
          <w:w w:val="102"/>
          <w:szCs w:val="24"/>
        </w:rPr>
        <w:t xml:space="preserve">majoring in a related field, </w:t>
      </w:r>
      <w:r w:rsidR="006F05E1" w:rsidRPr="005A224A">
        <w:rPr>
          <w:rFonts w:ascii="Arial" w:hAnsi="Arial" w:cs="Arial"/>
          <w:w w:val="102"/>
          <w:szCs w:val="24"/>
        </w:rPr>
        <w:t>(</w:t>
      </w:r>
      <w:r w:rsidR="00521395" w:rsidRPr="005A224A">
        <w:rPr>
          <w:rFonts w:ascii="Arial" w:hAnsi="Arial" w:cs="Arial"/>
          <w:w w:val="102"/>
          <w:szCs w:val="24"/>
        </w:rPr>
        <w:t xml:space="preserve">education, </w:t>
      </w:r>
      <w:r w:rsidR="00052C57" w:rsidRPr="005A224A">
        <w:rPr>
          <w:rFonts w:ascii="Arial" w:hAnsi="Arial" w:cs="Arial"/>
          <w:w w:val="102"/>
          <w:szCs w:val="24"/>
        </w:rPr>
        <w:t xml:space="preserve">counseling, </w:t>
      </w:r>
      <w:r w:rsidR="00521395" w:rsidRPr="005A224A">
        <w:rPr>
          <w:rFonts w:ascii="Arial" w:hAnsi="Arial" w:cs="Arial"/>
          <w:w w:val="102"/>
          <w:szCs w:val="24"/>
        </w:rPr>
        <w:t>social work, psychology</w:t>
      </w:r>
      <w:r w:rsidR="006F05E1" w:rsidRPr="005A224A">
        <w:rPr>
          <w:rFonts w:ascii="Arial" w:hAnsi="Arial" w:cs="Arial"/>
          <w:w w:val="102"/>
          <w:szCs w:val="24"/>
        </w:rPr>
        <w:t>)</w:t>
      </w:r>
      <w:r w:rsidR="009362DE" w:rsidRPr="005A224A">
        <w:rPr>
          <w:rFonts w:ascii="Arial" w:hAnsi="Arial" w:cs="Arial"/>
          <w:w w:val="102"/>
          <w:szCs w:val="24"/>
        </w:rPr>
        <w:t xml:space="preserve"> will be considered</w:t>
      </w:r>
      <w:r w:rsidR="003866F2" w:rsidRPr="005A224A">
        <w:rPr>
          <w:rFonts w:ascii="Arial" w:hAnsi="Arial" w:cs="Arial"/>
          <w:w w:val="102"/>
          <w:szCs w:val="24"/>
        </w:rPr>
        <w:t>;</w:t>
      </w:r>
    </w:p>
    <w:p w14:paraId="158FB903" w14:textId="2410643A" w:rsidR="002F6082" w:rsidRPr="005A224A" w:rsidRDefault="00C91822" w:rsidP="00293867">
      <w:pPr>
        <w:pStyle w:val="NoSpacing"/>
        <w:numPr>
          <w:ilvl w:val="0"/>
          <w:numId w:val="20"/>
        </w:numPr>
        <w:rPr>
          <w:rFonts w:ascii="Arial" w:hAnsi="Arial" w:cs="Arial"/>
          <w:szCs w:val="24"/>
        </w:rPr>
      </w:pPr>
      <w:r w:rsidRPr="005A224A">
        <w:rPr>
          <w:rFonts w:ascii="Arial" w:hAnsi="Arial" w:cs="Arial"/>
          <w:szCs w:val="24"/>
        </w:rPr>
        <w:t>Experience working with youth in a multicultural, urban setting;</w:t>
      </w:r>
      <w:r w:rsidRPr="005A224A">
        <w:rPr>
          <w:rFonts w:ascii="Arial" w:hAnsi="Arial" w:cs="Arial"/>
          <w:w w:val="95"/>
          <w:szCs w:val="24"/>
        </w:rPr>
        <w:t xml:space="preserve"> </w:t>
      </w:r>
    </w:p>
    <w:p w14:paraId="23E1BE64" w14:textId="68196E5B" w:rsidR="0015485F" w:rsidRPr="005A224A" w:rsidRDefault="0015485F" w:rsidP="00293867">
      <w:pPr>
        <w:pStyle w:val="NoSpacing"/>
        <w:numPr>
          <w:ilvl w:val="0"/>
          <w:numId w:val="20"/>
        </w:numPr>
        <w:rPr>
          <w:rFonts w:ascii="Arial" w:hAnsi="Arial" w:cs="Arial"/>
          <w:szCs w:val="24"/>
        </w:rPr>
      </w:pPr>
      <w:r w:rsidRPr="005A224A">
        <w:rPr>
          <w:rFonts w:ascii="Arial" w:hAnsi="Arial" w:cs="Arial"/>
          <w:szCs w:val="24"/>
        </w:rPr>
        <w:t>Experience with behavior management using an emphatic and solution seeking approach;</w:t>
      </w:r>
    </w:p>
    <w:p w14:paraId="7BF29335" w14:textId="77777777" w:rsidR="00B15F51" w:rsidRPr="005A224A" w:rsidRDefault="00B15F51" w:rsidP="00293867">
      <w:pPr>
        <w:pStyle w:val="NoSpacing"/>
        <w:numPr>
          <w:ilvl w:val="0"/>
          <w:numId w:val="20"/>
        </w:numPr>
        <w:rPr>
          <w:rFonts w:ascii="Arial" w:hAnsi="Arial" w:cs="Arial"/>
          <w:szCs w:val="24"/>
        </w:rPr>
      </w:pPr>
      <w:r w:rsidRPr="005A224A">
        <w:rPr>
          <w:rFonts w:ascii="Arial" w:hAnsi="Arial" w:cs="Arial"/>
          <w:szCs w:val="24"/>
        </w:rPr>
        <w:t xml:space="preserve">Able to create a safe, welcoming, inclusive, supportive and creative environment for youth, staff and volunteers; </w:t>
      </w:r>
    </w:p>
    <w:p w14:paraId="73E8D4A3" w14:textId="05B3A641" w:rsidR="002F6082" w:rsidRPr="005A224A" w:rsidRDefault="002F6082" w:rsidP="00293867">
      <w:pPr>
        <w:pStyle w:val="NoSpacing"/>
        <w:numPr>
          <w:ilvl w:val="0"/>
          <w:numId w:val="20"/>
        </w:numPr>
        <w:rPr>
          <w:rFonts w:ascii="Arial" w:hAnsi="Arial" w:cs="Arial"/>
          <w:szCs w:val="24"/>
        </w:rPr>
      </w:pPr>
      <w:r w:rsidRPr="005A224A">
        <w:rPr>
          <w:rFonts w:ascii="Arial" w:hAnsi="Arial" w:cs="Arial"/>
          <w:w w:val="95"/>
          <w:szCs w:val="24"/>
        </w:rPr>
        <w:t>Ability</w:t>
      </w:r>
      <w:r w:rsidRPr="005A224A">
        <w:rPr>
          <w:rFonts w:ascii="Arial" w:hAnsi="Arial" w:cs="Arial"/>
          <w:spacing w:val="-13"/>
          <w:w w:val="95"/>
          <w:szCs w:val="24"/>
        </w:rPr>
        <w:t xml:space="preserve"> </w:t>
      </w:r>
      <w:r w:rsidRPr="005A224A">
        <w:rPr>
          <w:rFonts w:ascii="Arial" w:hAnsi="Arial" w:cs="Arial"/>
          <w:w w:val="95"/>
          <w:szCs w:val="24"/>
        </w:rPr>
        <w:t>to</w:t>
      </w:r>
      <w:r w:rsidRPr="005A224A">
        <w:rPr>
          <w:rFonts w:ascii="Arial" w:hAnsi="Arial" w:cs="Arial"/>
          <w:spacing w:val="-12"/>
          <w:w w:val="95"/>
          <w:szCs w:val="24"/>
        </w:rPr>
        <w:t xml:space="preserve"> </w:t>
      </w:r>
      <w:r w:rsidRPr="005A224A">
        <w:rPr>
          <w:rFonts w:ascii="Arial" w:hAnsi="Arial" w:cs="Arial"/>
          <w:w w:val="95"/>
          <w:szCs w:val="24"/>
        </w:rPr>
        <w:t>work</w:t>
      </w:r>
      <w:r w:rsidRPr="005A224A">
        <w:rPr>
          <w:rFonts w:ascii="Arial" w:hAnsi="Arial" w:cs="Arial"/>
          <w:spacing w:val="-12"/>
          <w:w w:val="95"/>
          <w:szCs w:val="24"/>
        </w:rPr>
        <w:t xml:space="preserve"> </w:t>
      </w:r>
      <w:r w:rsidRPr="005A224A">
        <w:rPr>
          <w:rFonts w:ascii="Arial" w:hAnsi="Arial" w:cs="Arial"/>
          <w:w w:val="95"/>
          <w:szCs w:val="24"/>
        </w:rPr>
        <w:t>independently</w:t>
      </w:r>
      <w:r w:rsidRPr="005A224A">
        <w:rPr>
          <w:rFonts w:ascii="Arial" w:hAnsi="Arial" w:cs="Arial"/>
          <w:spacing w:val="-13"/>
          <w:w w:val="95"/>
          <w:szCs w:val="24"/>
        </w:rPr>
        <w:t xml:space="preserve"> </w:t>
      </w:r>
      <w:r w:rsidRPr="005A224A">
        <w:rPr>
          <w:rFonts w:ascii="Arial" w:hAnsi="Arial" w:cs="Arial"/>
          <w:w w:val="95"/>
          <w:szCs w:val="24"/>
        </w:rPr>
        <w:t>and</w:t>
      </w:r>
      <w:r w:rsidRPr="005A224A">
        <w:rPr>
          <w:rFonts w:ascii="Arial" w:hAnsi="Arial" w:cs="Arial"/>
          <w:spacing w:val="-12"/>
          <w:w w:val="95"/>
          <w:szCs w:val="24"/>
        </w:rPr>
        <w:t xml:space="preserve"> </w:t>
      </w:r>
      <w:r w:rsidRPr="005A224A">
        <w:rPr>
          <w:rFonts w:ascii="Arial" w:hAnsi="Arial" w:cs="Arial"/>
          <w:w w:val="95"/>
          <w:szCs w:val="24"/>
        </w:rPr>
        <w:t>take</w:t>
      </w:r>
      <w:r w:rsidRPr="005A224A">
        <w:rPr>
          <w:rFonts w:ascii="Arial" w:hAnsi="Arial" w:cs="Arial"/>
          <w:spacing w:val="-12"/>
          <w:w w:val="95"/>
          <w:szCs w:val="24"/>
        </w:rPr>
        <w:t xml:space="preserve"> </w:t>
      </w:r>
      <w:r w:rsidRPr="005A224A">
        <w:rPr>
          <w:rFonts w:ascii="Arial" w:hAnsi="Arial" w:cs="Arial"/>
          <w:w w:val="95"/>
          <w:szCs w:val="24"/>
        </w:rPr>
        <w:t>initiative</w:t>
      </w:r>
      <w:r w:rsidR="00C91822" w:rsidRPr="005A224A">
        <w:rPr>
          <w:rFonts w:ascii="Arial" w:hAnsi="Arial" w:cs="Arial"/>
          <w:w w:val="95"/>
          <w:szCs w:val="24"/>
        </w:rPr>
        <w:t>;</w:t>
      </w:r>
    </w:p>
    <w:p w14:paraId="4632625B" w14:textId="0E67A627" w:rsidR="002F6082" w:rsidRPr="005A224A" w:rsidRDefault="002F6082" w:rsidP="00293867">
      <w:pPr>
        <w:pStyle w:val="NoSpacing"/>
        <w:numPr>
          <w:ilvl w:val="0"/>
          <w:numId w:val="20"/>
        </w:numPr>
        <w:rPr>
          <w:rFonts w:ascii="Arial" w:hAnsi="Arial" w:cs="Arial"/>
          <w:szCs w:val="24"/>
        </w:rPr>
      </w:pPr>
      <w:r w:rsidRPr="005A224A">
        <w:rPr>
          <w:rFonts w:ascii="Arial" w:hAnsi="Arial" w:cs="Arial"/>
          <w:w w:val="95"/>
          <w:szCs w:val="24"/>
        </w:rPr>
        <w:t>Excellent</w:t>
      </w:r>
      <w:r w:rsidRPr="005A224A">
        <w:rPr>
          <w:rFonts w:ascii="Arial" w:hAnsi="Arial" w:cs="Arial"/>
          <w:spacing w:val="-14"/>
          <w:w w:val="95"/>
          <w:szCs w:val="24"/>
        </w:rPr>
        <w:t xml:space="preserve"> </w:t>
      </w:r>
      <w:r w:rsidRPr="005A224A">
        <w:rPr>
          <w:rFonts w:ascii="Arial" w:hAnsi="Arial" w:cs="Arial"/>
          <w:w w:val="95"/>
          <w:szCs w:val="24"/>
        </w:rPr>
        <w:t>organizational</w:t>
      </w:r>
      <w:r w:rsidRPr="005A224A">
        <w:rPr>
          <w:rFonts w:ascii="Arial" w:hAnsi="Arial" w:cs="Arial"/>
          <w:spacing w:val="-13"/>
          <w:w w:val="95"/>
          <w:szCs w:val="24"/>
        </w:rPr>
        <w:t xml:space="preserve"> </w:t>
      </w:r>
      <w:r w:rsidRPr="005A224A">
        <w:rPr>
          <w:rFonts w:ascii="Arial" w:hAnsi="Arial" w:cs="Arial"/>
          <w:w w:val="95"/>
          <w:szCs w:val="24"/>
        </w:rPr>
        <w:t>and</w:t>
      </w:r>
      <w:r w:rsidRPr="005A224A">
        <w:rPr>
          <w:rFonts w:ascii="Arial" w:hAnsi="Arial" w:cs="Arial"/>
          <w:spacing w:val="-14"/>
          <w:w w:val="95"/>
          <w:szCs w:val="24"/>
        </w:rPr>
        <w:t xml:space="preserve"> </w:t>
      </w:r>
      <w:r w:rsidRPr="005A224A">
        <w:rPr>
          <w:rFonts w:ascii="Arial" w:hAnsi="Arial" w:cs="Arial"/>
          <w:w w:val="95"/>
          <w:szCs w:val="24"/>
        </w:rPr>
        <w:t>communication</w:t>
      </w:r>
      <w:r w:rsidRPr="005A224A">
        <w:rPr>
          <w:rFonts w:ascii="Arial" w:hAnsi="Arial" w:cs="Arial"/>
          <w:spacing w:val="-13"/>
          <w:w w:val="95"/>
          <w:szCs w:val="24"/>
        </w:rPr>
        <w:t xml:space="preserve"> </w:t>
      </w:r>
      <w:r w:rsidRPr="005A224A">
        <w:rPr>
          <w:rFonts w:ascii="Arial" w:hAnsi="Arial" w:cs="Arial"/>
          <w:w w:val="95"/>
          <w:szCs w:val="24"/>
        </w:rPr>
        <w:t>skills</w:t>
      </w:r>
      <w:r w:rsidR="0015485F" w:rsidRPr="005A224A">
        <w:rPr>
          <w:rFonts w:ascii="Arial" w:hAnsi="Arial" w:cs="Arial"/>
          <w:w w:val="95"/>
          <w:szCs w:val="24"/>
        </w:rPr>
        <w:t>;</w:t>
      </w:r>
    </w:p>
    <w:p w14:paraId="15F421B1" w14:textId="395DEBC7" w:rsidR="002F6082" w:rsidRPr="005A224A" w:rsidRDefault="002F6082" w:rsidP="00293867">
      <w:pPr>
        <w:pStyle w:val="NoSpacing"/>
        <w:numPr>
          <w:ilvl w:val="0"/>
          <w:numId w:val="20"/>
        </w:numPr>
        <w:rPr>
          <w:rStyle w:val="Heading2Char"/>
          <w:rFonts w:ascii="Arial" w:eastAsia="Calibri" w:hAnsi="Arial" w:cs="Arial"/>
          <w:b w:val="0"/>
          <w:bCs/>
          <w:sz w:val="24"/>
          <w:szCs w:val="24"/>
        </w:rPr>
      </w:pPr>
      <w:r w:rsidRPr="005A224A">
        <w:rPr>
          <w:rFonts w:ascii="Arial" w:hAnsi="Arial" w:cs="Arial"/>
          <w:w w:val="95"/>
          <w:szCs w:val="24"/>
        </w:rPr>
        <w:t xml:space="preserve">Comfortable working with </w:t>
      </w:r>
      <w:r w:rsidR="0044298D" w:rsidRPr="005A224A">
        <w:rPr>
          <w:rFonts w:ascii="Arial" w:hAnsi="Arial" w:cs="Arial"/>
          <w:w w:val="95"/>
          <w:szCs w:val="24"/>
        </w:rPr>
        <w:t>adult</w:t>
      </w:r>
      <w:r w:rsidR="0044298D" w:rsidRPr="005A224A">
        <w:rPr>
          <w:rFonts w:ascii="Arial" w:hAnsi="Arial" w:cs="Arial"/>
          <w:spacing w:val="-47"/>
          <w:w w:val="95"/>
          <w:szCs w:val="24"/>
        </w:rPr>
        <w:t xml:space="preserve">   </w:t>
      </w:r>
      <w:r w:rsidR="0044298D" w:rsidRPr="005A224A">
        <w:rPr>
          <w:rStyle w:val="Heading2Char"/>
          <w:rFonts w:ascii="Arial" w:eastAsia="Calibri" w:hAnsi="Arial" w:cs="Arial"/>
          <w:b w:val="0"/>
          <w:bCs/>
          <w:sz w:val="24"/>
          <w:szCs w:val="24"/>
        </w:rPr>
        <w:t>volunteers</w:t>
      </w:r>
      <w:r w:rsidR="0015485F" w:rsidRPr="005A224A">
        <w:rPr>
          <w:rStyle w:val="Heading2Char"/>
          <w:rFonts w:ascii="Arial" w:eastAsia="Calibri" w:hAnsi="Arial" w:cs="Arial"/>
          <w:b w:val="0"/>
          <w:bCs/>
          <w:sz w:val="24"/>
          <w:szCs w:val="24"/>
        </w:rPr>
        <w:t>;</w:t>
      </w:r>
    </w:p>
    <w:p w14:paraId="5A9035D9" w14:textId="632B0151" w:rsidR="00AD5CB7" w:rsidRPr="005A224A" w:rsidRDefault="00AD5CB7" w:rsidP="00293867">
      <w:pPr>
        <w:pStyle w:val="NoSpacing"/>
        <w:numPr>
          <w:ilvl w:val="0"/>
          <w:numId w:val="20"/>
        </w:numPr>
        <w:rPr>
          <w:rFonts w:ascii="Arial" w:hAnsi="Arial" w:cs="Arial"/>
          <w:szCs w:val="24"/>
        </w:rPr>
      </w:pPr>
      <w:r w:rsidRPr="005A224A">
        <w:rPr>
          <w:rFonts w:ascii="Arial" w:hAnsi="Arial" w:cs="Arial"/>
          <w:szCs w:val="24"/>
        </w:rPr>
        <w:t>Motivation and aptitude for networking and outreach</w:t>
      </w:r>
      <w:r w:rsidR="0015485F" w:rsidRPr="005A224A">
        <w:rPr>
          <w:rFonts w:ascii="Arial" w:hAnsi="Arial" w:cs="Arial"/>
          <w:szCs w:val="24"/>
        </w:rPr>
        <w:t>;</w:t>
      </w:r>
      <w:r w:rsidRPr="005A224A">
        <w:rPr>
          <w:rFonts w:ascii="Arial" w:hAnsi="Arial" w:cs="Arial"/>
          <w:szCs w:val="24"/>
        </w:rPr>
        <w:t xml:space="preserve"> </w:t>
      </w:r>
    </w:p>
    <w:p w14:paraId="5304A5C3" w14:textId="042E34E5" w:rsidR="00AD5CB7" w:rsidRPr="005A224A" w:rsidRDefault="00AD5CB7" w:rsidP="00293867">
      <w:pPr>
        <w:pStyle w:val="NoSpacing"/>
        <w:numPr>
          <w:ilvl w:val="0"/>
          <w:numId w:val="20"/>
        </w:numPr>
        <w:rPr>
          <w:rFonts w:ascii="Arial" w:hAnsi="Arial" w:cs="Arial"/>
          <w:szCs w:val="24"/>
        </w:rPr>
      </w:pPr>
      <w:r w:rsidRPr="005A224A">
        <w:rPr>
          <w:rFonts w:ascii="Arial" w:hAnsi="Arial" w:cs="Arial"/>
          <w:szCs w:val="24"/>
        </w:rPr>
        <w:t>Ability to plan, execute and document site-based group activities and off-site field trips</w:t>
      </w:r>
      <w:r w:rsidR="0015485F" w:rsidRPr="005A224A">
        <w:rPr>
          <w:rFonts w:ascii="Arial" w:hAnsi="Arial" w:cs="Arial"/>
          <w:szCs w:val="24"/>
        </w:rPr>
        <w:t>;</w:t>
      </w:r>
      <w:r w:rsidRPr="005A224A">
        <w:rPr>
          <w:rFonts w:ascii="Arial" w:hAnsi="Arial" w:cs="Arial"/>
          <w:szCs w:val="24"/>
        </w:rPr>
        <w:t xml:space="preserve"> </w:t>
      </w:r>
    </w:p>
    <w:p w14:paraId="6E670955" w14:textId="7BAFF8B3" w:rsidR="00AD5CB7" w:rsidRPr="005A224A" w:rsidRDefault="00AD5CB7" w:rsidP="00293867">
      <w:pPr>
        <w:pStyle w:val="NoSpacing"/>
        <w:numPr>
          <w:ilvl w:val="0"/>
          <w:numId w:val="20"/>
        </w:numPr>
        <w:rPr>
          <w:rFonts w:ascii="Arial" w:hAnsi="Arial" w:cs="Arial"/>
          <w:szCs w:val="24"/>
        </w:rPr>
      </w:pPr>
      <w:r w:rsidRPr="005A224A">
        <w:rPr>
          <w:rFonts w:ascii="Arial" w:hAnsi="Arial" w:cs="Arial"/>
          <w:szCs w:val="24"/>
        </w:rPr>
        <w:t>Experience with and/or commitment to youth development</w:t>
      </w:r>
      <w:r w:rsidR="0015485F" w:rsidRPr="005A224A">
        <w:rPr>
          <w:rFonts w:ascii="Arial" w:hAnsi="Arial" w:cs="Arial"/>
          <w:szCs w:val="24"/>
        </w:rPr>
        <w:t>;</w:t>
      </w:r>
    </w:p>
    <w:p w14:paraId="6297E5B7" w14:textId="55FC220D" w:rsidR="002F6082" w:rsidRPr="005A224A" w:rsidRDefault="002F6082" w:rsidP="00293867">
      <w:pPr>
        <w:pStyle w:val="NoSpacing"/>
        <w:numPr>
          <w:ilvl w:val="0"/>
          <w:numId w:val="20"/>
        </w:numPr>
        <w:rPr>
          <w:rFonts w:ascii="Arial" w:hAnsi="Arial" w:cs="Arial"/>
          <w:szCs w:val="24"/>
        </w:rPr>
      </w:pPr>
      <w:r w:rsidRPr="005A224A">
        <w:rPr>
          <w:rFonts w:ascii="Arial" w:hAnsi="Arial" w:cs="Arial"/>
          <w:w w:val="90"/>
          <w:szCs w:val="24"/>
        </w:rPr>
        <w:t>Strong problem-solving</w:t>
      </w:r>
      <w:r w:rsidRPr="005A224A">
        <w:rPr>
          <w:rFonts w:ascii="Arial" w:hAnsi="Arial" w:cs="Arial"/>
          <w:spacing w:val="-14"/>
          <w:w w:val="90"/>
          <w:szCs w:val="24"/>
        </w:rPr>
        <w:t xml:space="preserve"> </w:t>
      </w:r>
      <w:r w:rsidRPr="005A224A">
        <w:rPr>
          <w:rFonts w:ascii="Arial" w:hAnsi="Arial" w:cs="Arial"/>
          <w:w w:val="90"/>
          <w:szCs w:val="24"/>
        </w:rPr>
        <w:t>skills</w:t>
      </w:r>
      <w:r w:rsidR="00C91822" w:rsidRPr="005A224A">
        <w:rPr>
          <w:rFonts w:ascii="Arial" w:hAnsi="Arial" w:cs="Arial"/>
          <w:w w:val="90"/>
          <w:szCs w:val="24"/>
        </w:rPr>
        <w:t>;</w:t>
      </w:r>
    </w:p>
    <w:p w14:paraId="3FE1EE70" w14:textId="28550014" w:rsidR="00DC5A30" w:rsidRPr="005A224A" w:rsidRDefault="00DC5A30" w:rsidP="00293867">
      <w:pPr>
        <w:pStyle w:val="NoSpacing"/>
        <w:numPr>
          <w:ilvl w:val="0"/>
          <w:numId w:val="20"/>
        </w:numPr>
        <w:rPr>
          <w:rFonts w:ascii="Arial" w:hAnsi="Arial" w:cs="Arial"/>
          <w:szCs w:val="24"/>
        </w:rPr>
      </w:pPr>
      <w:r w:rsidRPr="005A224A">
        <w:rPr>
          <w:rFonts w:ascii="Arial" w:hAnsi="Arial" w:cs="Arial"/>
          <w:szCs w:val="24"/>
        </w:rPr>
        <w:t>Strong computer skills</w:t>
      </w:r>
      <w:r w:rsidR="00AD5CB7" w:rsidRPr="005A224A">
        <w:rPr>
          <w:rFonts w:ascii="Arial" w:hAnsi="Arial" w:cs="Arial"/>
          <w:szCs w:val="24"/>
        </w:rPr>
        <w:t xml:space="preserve">, </w:t>
      </w:r>
      <w:r w:rsidR="00464F94" w:rsidRPr="005A224A">
        <w:rPr>
          <w:rFonts w:ascii="Arial" w:hAnsi="Arial" w:cs="Arial"/>
          <w:szCs w:val="24"/>
        </w:rPr>
        <w:t>and experience using social media</w:t>
      </w:r>
      <w:r w:rsidRPr="005A224A">
        <w:rPr>
          <w:rFonts w:ascii="Arial" w:hAnsi="Arial" w:cs="Arial"/>
          <w:szCs w:val="24"/>
        </w:rPr>
        <w:t xml:space="preserve">; </w:t>
      </w:r>
    </w:p>
    <w:p w14:paraId="3B8F3BF1" w14:textId="43AA749E" w:rsidR="0005423B" w:rsidRPr="005A224A" w:rsidRDefault="00DC5A30" w:rsidP="00293867">
      <w:pPr>
        <w:pStyle w:val="NoSpacing"/>
        <w:numPr>
          <w:ilvl w:val="0"/>
          <w:numId w:val="20"/>
        </w:numPr>
        <w:rPr>
          <w:rFonts w:ascii="Arial" w:hAnsi="Arial" w:cs="Arial"/>
          <w:szCs w:val="24"/>
        </w:rPr>
      </w:pPr>
      <w:r w:rsidRPr="005A224A">
        <w:rPr>
          <w:rFonts w:ascii="Arial" w:hAnsi="Arial" w:cs="Arial"/>
          <w:szCs w:val="24"/>
        </w:rPr>
        <w:t>Strong written and oral communication skills</w:t>
      </w:r>
      <w:r w:rsidR="00ED1FCD" w:rsidRPr="005A224A">
        <w:rPr>
          <w:rFonts w:ascii="Arial" w:hAnsi="Arial" w:cs="Arial"/>
          <w:szCs w:val="24"/>
        </w:rPr>
        <w:t>;</w:t>
      </w:r>
      <w:r w:rsidRPr="005A224A">
        <w:rPr>
          <w:rFonts w:ascii="Arial" w:hAnsi="Arial" w:cs="Arial"/>
          <w:szCs w:val="24"/>
        </w:rPr>
        <w:t xml:space="preserve"> </w:t>
      </w:r>
    </w:p>
    <w:p w14:paraId="066EB42F" w14:textId="77777777" w:rsidR="0015485F" w:rsidRPr="005A224A" w:rsidRDefault="0015485F" w:rsidP="00293867">
      <w:pPr>
        <w:pStyle w:val="NoSpacing"/>
        <w:numPr>
          <w:ilvl w:val="0"/>
          <w:numId w:val="20"/>
        </w:numPr>
        <w:rPr>
          <w:rFonts w:ascii="Arial" w:hAnsi="Arial" w:cs="Arial"/>
          <w:szCs w:val="24"/>
        </w:rPr>
      </w:pPr>
      <w:r w:rsidRPr="005A224A">
        <w:rPr>
          <w:rFonts w:ascii="Arial" w:hAnsi="Arial" w:cs="Arial"/>
          <w:szCs w:val="24"/>
        </w:rPr>
        <w:t>Flexibility, patience, and a good sense of humor!</w:t>
      </w:r>
    </w:p>
    <w:p w14:paraId="6A351114" w14:textId="77777777" w:rsidR="0005423B" w:rsidRPr="005A224A" w:rsidRDefault="0005423B" w:rsidP="00293867">
      <w:pPr>
        <w:pStyle w:val="NoSpacing"/>
        <w:rPr>
          <w:rFonts w:ascii="Arial" w:hAnsi="Arial" w:cs="Arial"/>
          <w:szCs w:val="24"/>
        </w:rPr>
      </w:pPr>
    </w:p>
    <w:p w14:paraId="5D5F1742" w14:textId="45C2DF94" w:rsidR="00DC5A30" w:rsidRPr="005A224A" w:rsidRDefault="00DC5A30" w:rsidP="00293867">
      <w:pPr>
        <w:pStyle w:val="NoSpacing"/>
        <w:rPr>
          <w:rFonts w:ascii="Arial" w:hAnsi="Arial" w:cs="Arial"/>
          <w:szCs w:val="24"/>
          <w:highlight w:val="green"/>
        </w:rPr>
      </w:pPr>
      <w:r w:rsidRPr="005A224A">
        <w:rPr>
          <w:rFonts w:ascii="Arial" w:hAnsi="Arial" w:cs="Arial"/>
          <w:szCs w:val="24"/>
        </w:rPr>
        <w:t>Girls Incorporated of Lynn is an Equal Opportunity Employer. Females, BIPOC, minorities, veterans, and persons with disabilities are strongly encouraged to apply. Hiring is contingent on a satisfactory background check including a CORI.</w:t>
      </w:r>
    </w:p>
    <w:p w14:paraId="620ED2FE" w14:textId="77777777" w:rsidR="00AD7960" w:rsidRPr="005A224A" w:rsidRDefault="00AD7960" w:rsidP="00293867">
      <w:pPr>
        <w:pStyle w:val="NoSpacing"/>
        <w:rPr>
          <w:rFonts w:ascii="Arial" w:hAnsi="Arial" w:cs="Arial"/>
          <w:szCs w:val="24"/>
        </w:rPr>
      </w:pPr>
    </w:p>
    <w:p w14:paraId="7FC3C7AD" w14:textId="77777777" w:rsidR="008B17DE" w:rsidRPr="005A224A" w:rsidRDefault="008B17DE" w:rsidP="00293867">
      <w:pPr>
        <w:pStyle w:val="NoSpacing"/>
        <w:rPr>
          <w:rFonts w:ascii="Arial" w:hAnsi="Arial" w:cs="Arial"/>
          <w:b/>
          <w:szCs w:val="24"/>
        </w:rPr>
      </w:pPr>
    </w:p>
    <w:p w14:paraId="2932601D" w14:textId="5ECD29A7" w:rsidR="00AD7960" w:rsidRPr="005A224A" w:rsidRDefault="00AD7960" w:rsidP="00293867">
      <w:pPr>
        <w:pStyle w:val="NoSpacing"/>
        <w:rPr>
          <w:rFonts w:ascii="Arial" w:hAnsi="Arial" w:cs="Arial"/>
          <w:b/>
          <w:szCs w:val="24"/>
        </w:rPr>
      </w:pPr>
      <w:r w:rsidRPr="005A224A">
        <w:rPr>
          <w:rFonts w:ascii="Arial" w:hAnsi="Arial" w:cs="Arial"/>
          <w:b/>
          <w:szCs w:val="24"/>
        </w:rPr>
        <w:t xml:space="preserve">To apply: </w:t>
      </w:r>
    </w:p>
    <w:p w14:paraId="300DC850" w14:textId="76460CEC" w:rsidR="004C1F36" w:rsidRPr="005A224A" w:rsidRDefault="00AD7960" w:rsidP="00293867">
      <w:pPr>
        <w:pStyle w:val="NoSpacing"/>
        <w:rPr>
          <w:rFonts w:ascii="Arial" w:hAnsi="Arial" w:cs="Arial"/>
          <w:b/>
          <w:szCs w:val="24"/>
        </w:rPr>
      </w:pPr>
      <w:r w:rsidRPr="005A224A">
        <w:rPr>
          <w:rFonts w:ascii="Arial" w:hAnsi="Arial" w:cs="Arial"/>
          <w:szCs w:val="24"/>
        </w:rPr>
        <w:t xml:space="preserve">Email cover letter and resume to </w:t>
      </w:r>
      <w:r w:rsidR="00761823" w:rsidRPr="005A224A">
        <w:rPr>
          <w:rFonts w:ascii="Arial" w:hAnsi="Arial" w:cs="Arial"/>
          <w:szCs w:val="24"/>
        </w:rPr>
        <w:t>Lena Crowley</w:t>
      </w:r>
      <w:r w:rsidRPr="005A224A">
        <w:rPr>
          <w:rFonts w:ascii="Arial" w:hAnsi="Arial" w:cs="Arial"/>
          <w:szCs w:val="24"/>
        </w:rPr>
        <w:t xml:space="preserve">, </w:t>
      </w:r>
      <w:r w:rsidR="00761823" w:rsidRPr="005A224A">
        <w:rPr>
          <w:rFonts w:ascii="Arial" w:hAnsi="Arial" w:cs="Arial"/>
          <w:szCs w:val="24"/>
        </w:rPr>
        <w:t xml:space="preserve">Director of </w:t>
      </w:r>
      <w:r w:rsidR="00887633" w:rsidRPr="005A224A">
        <w:rPr>
          <w:rFonts w:ascii="Arial" w:hAnsi="Arial" w:cs="Arial"/>
          <w:szCs w:val="24"/>
        </w:rPr>
        <w:t xml:space="preserve">Middle </w:t>
      </w:r>
      <w:r w:rsidR="00761823" w:rsidRPr="005A224A">
        <w:rPr>
          <w:rFonts w:ascii="Arial" w:hAnsi="Arial" w:cs="Arial"/>
          <w:szCs w:val="24"/>
        </w:rPr>
        <w:t xml:space="preserve">and High </w:t>
      </w:r>
      <w:r w:rsidR="00887633" w:rsidRPr="005A224A">
        <w:rPr>
          <w:rFonts w:ascii="Arial" w:hAnsi="Arial" w:cs="Arial"/>
          <w:szCs w:val="24"/>
        </w:rPr>
        <w:t>School Programs</w:t>
      </w:r>
      <w:r w:rsidRPr="005A224A">
        <w:rPr>
          <w:rFonts w:ascii="Arial" w:hAnsi="Arial" w:cs="Arial"/>
          <w:szCs w:val="24"/>
        </w:rPr>
        <w:t xml:space="preserve"> at </w:t>
      </w:r>
      <w:r w:rsidR="00761823" w:rsidRPr="005A224A">
        <w:rPr>
          <w:rFonts w:ascii="Arial" w:hAnsi="Arial" w:cs="Arial"/>
          <w:szCs w:val="24"/>
        </w:rPr>
        <w:t>lecrowley@girlsinclynn.org</w:t>
      </w:r>
    </w:p>
    <w:p w14:paraId="300DC851" w14:textId="77777777" w:rsidR="004C1F36" w:rsidRPr="005A224A" w:rsidRDefault="004C1F36" w:rsidP="00293867">
      <w:pPr>
        <w:pStyle w:val="NoSpacing"/>
        <w:rPr>
          <w:rFonts w:ascii="Arial" w:hAnsi="Arial" w:cs="Arial"/>
          <w:b/>
          <w:szCs w:val="24"/>
        </w:rPr>
      </w:pPr>
    </w:p>
    <w:p w14:paraId="300DC852" w14:textId="77777777" w:rsidR="004C1F36" w:rsidRPr="005A224A" w:rsidRDefault="004C1F36" w:rsidP="00293867">
      <w:pPr>
        <w:pStyle w:val="NoSpacing"/>
        <w:rPr>
          <w:rFonts w:ascii="Arial" w:hAnsi="Arial" w:cs="Arial"/>
          <w:b/>
          <w:szCs w:val="24"/>
        </w:rPr>
      </w:pPr>
    </w:p>
    <w:p w14:paraId="300DC853" w14:textId="77777777" w:rsidR="004C1F36" w:rsidRDefault="004C1F36" w:rsidP="00293867">
      <w:pPr>
        <w:pStyle w:val="NoSpacing"/>
        <w:rPr>
          <w:b/>
          <w:sz w:val="22"/>
        </w:rPr>
      </w:pPr>
    </w:p>
    <w:p w14:paraId="300DC859" w14:textId="77777777" w:rsidR="00F261A6" w:rsidRDefault="00F261A6" w:rsidP="00293867">
      <w:pPr>
        <w:pStyle w:val="NoSpacing"/>
        <w:rPr>
          <w:b/>
          <w:sz w:val="22"/>
        </w:rPr>
      </w:pPr>
    </w:p>
    <w:p w14:paraId="300DC85A" w14:textId="77777777" w:rsidR="00F261A6" w:rsidRDefault="00F261A6" w:rsidP="00293867">
      <w:pPr>
        <w:pStyle w:val="NoSpacing"/>
        <w:rPr>
          <w:b/>
          <w:sz w:val="22"/>
        </w:rPr>
      </w:pPr>
    </w:p>
    <w:p w14:paraId="300DC86A" w14:textId="77777777" w:rsidR="004C1F36" w:rsidRDefault="004C1F36" w:rsidP="00293867">
      <w:pPr>
        <w:pStyle w:val="NoSpacing"/>
        <w:rPr>
          <w:sz w:val="20"/>
        </w:rPr>
      </w:pPr>
    </w:p>
    <w:p w14:paraId="300DC86B" w14:textId="77777777" w:rsidR="004C1F36" w:rsidRDefault="004C1F36" w:rsidP="00293867">
      <w:pPr>
        <w:pStyle w:val="NoSpacing"/>
        <w:rPr>
          <w:sz w:val="20"/>
        </w:rPr>
      </w:pPr>
    </w:p>
    <w:p w14:paraId="300DC86C" w14:textId="77777777" w:rsidR="0020600A" w:rsidRDefault="0020600A" w:rsidP="00293867">
      <w:pPr>
        <w:pStyle w:val="NoSpacing"/>
      </w:pPr>
    </w:p>
    <w:sectPr w:rsidR="0020600A" w:rsidSect="00F261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E2B33"/>
    <w:multiLevelType w:val="hybridMultilevel"/>
    <w:tmpl w:val="27A8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561EA"/>
    <w:multiLevelType w:val="hybridMultilevel"/>
    <w:tmpl w:val="BD64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662A7"/>
    <w:multiLevelType w:val="hybridMultilevel"/>
    <w:tmpl w:val="7CFEB7C6"/>
    <w:lvl w:ilvl="0" w:tplc="04090001">
      <w:start w:val="1"/>
      <w:numFmt w:val="bullet"/>
      <w:lvlText w:val=""/>
      <w:lvlJc w:val="left"/>
      <w:pPr>
        <w:ind w:left="1170" w:hanging="360"/>
      </w:pPr>
      <w:rPr>
        <w:rFonts w:ascii="Symbol" w:hAnsi="Symbol" w:hint="default"/>
      </w:rPr>
    </w:lvl>
    <w:lvl w:ilvl="1" w:tplc="6FE8A4B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1378A9"/>
    <w:multiLevelType w:val="hybridMultilevel"/>
    <w:tmpl w:val="DDA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87A72"/>
    <w:multiLevelType w:val="hybridMultilevel"/>
    <w:tmpl w:val="77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54910"/>
    <w:multiLevelType w:val="hybridMultilevel"/>
    <w:tmpl w:val="4628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421EA"/>
    <w:multiLevelType w:val="hybridMultilevel"/>
    <w:tmpl w:val="67440A9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2C9C1D29"/>
    <w:multiLevelType w:val="multilevel"/>
    <w:tmpl w:val="D1962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C50AD8"/>
    <w:multiLevelType w:val="hybridMultilevel"/>
    <w:tmpl w:val="8324694C"/>
    <w:lvl w:ilvl="0" w:tplc="07CA1598">
      <w:numFmt w:val="bullet"/>
      <w:lvlText w:val="●"/>
      <w:lvlJc w:val="left"/>
      <w:pPr>
        <w:ind w:left="824" w:hanging="360"/>
      </w:pPr>
      <w:rPr>
        <w:rFonts w:ascii="Arial" w:eastAsia="Arial" w:hAnsi="Arial" w:cs="Arial" w:hint="default"/>
        <w:spacing w:val="-12"/>
        <w:w w:val="60"/>
        <w:sz w:val="20"/>
        <w:szCs w:val="20"/>
        <w:lang w:val="en-US" w:eastAsia="en-US" w:bidi="ar-SA"/>
      </w:rPr>
    </w:lvl>
    <w:lvl w:ilvl="1" w:tplc="C97C3EC2">
      <w:numFmt w:val="bullet"/>
      <w:lvlText w:val="•"/>
      <w:lvlJc w:val="left"/>
      <w:pPr>
        <w:ind w:left="1810" w:hanging="360"/>
      </w:pPr>
      <w:rPr>
        <w:rFonts w:hint="default"/>
        <w:lang w:val="en-US" w:eastAsia="en-US" w:bidi="ar-SA"/>
      </w:rPr>
    </w:lvl>
    <w:lvl w:ilvl="2" w:tplc="1B54DE52">
      <w:numFmt w:val="bullet"/>
      <w:lvlText w:val="•"/>
      <w:lvlJc w:val="left"/>
      <w:pPr>
        <w:ind w:left="2800" w:hanging="360"/>
      </w:pPr>
      <w:rPr>
        <w:rFonts w:hint="default"/>
        <w:lang w:val="en-US" w:eastAsia="en-US" w:bidi="ar-SA"/>
      </w:rPr>
    </w:lvl>
    <w:lvl w:ilvl="3" w:tplc="A718EF72">
      <w:numFmt w:val="bullet"/>
      <w:lvlText w:val="•"/>
      <w:lvlJc w:val="left"/>
      <w:pPr>
        <w:ind w:left="3790" w:hanging="360"/>
      </w:pPr>
      <w:rPr>
        <w:rFonts w:hint="default"/>
        <w:lang w:val="en-US" w:eastAsia="en-US" w:bidi="ar-SA"/>
      </w:rPr>
    </w:lvl>
    <w:lvl w:ilvl="4" w:tplc="67E4358C">
      <w:numFmt w:val="bullet"/>
      <w:lvlText w:val="•"/>
      <w:lvlJc w:val="left"/>
      <w:pPr>
        <w:ind w:left="4780" w:hanging="360"/>
      </w:pPr>
      <w:rPr>
        <w:rFonts w:hint="default"/>
        <w:lang w:val="en-US" w:eastAsia="en-US" w:bidi="ar-SA"/>
      </w:rPr>
    </w:lvl>
    <w:lvl w:ilvl="5" w:tplc="8A16E47C">
      <w:numFmt w:val="bullet"/>
      <w:lvlText w:val="•"/>
      <w:lvlJc w:val="left"/>
      <w:pPr>
        <w:ind w:left="5770" w:hanging="360"/>
      </w:pPr>
      <w:rPr>
        <w:rFonts w:hint="default"/>
        <w:lang w:val="en-US" w:eastAsia="en-US" w:bidi="ar-SA"/>
      </w:rPr>
    </w:lvl>
    <w:lvl w:ilvl="6" w:tplc="0BC2825A">
      <w:numFmt w:val="bullet"/>
      <w:lvlText w:val="•"/>
      <w:lvlJc w:val="left"/>
      <w:pPr>
        <w:ind w:left="6760" w:hanging="360"/>
      </w:pPr>
      <w:rPr>
        <w:rFonts w:hint="default"/>
        <w:lang w:val="en-US" w:eastAsia="en-US" w:bidi="ar-SA"/>
      </w:rPr>
    </w:lvl>
    <w:lvl w:ilvl="7" w:tplc="569280EA">
      <w:numFmt w:val="bullet"/>
      <w:lvlText w:val="•"/>
      <w:lvlJc w:val="left"/>
      <w:pPr>
        <w:ind w:left="7750" w:hanging="360"/>
      </w:pPr>
      <w:rPr>
        <w:rFonts w:hint="default"/>
        <w:lang w:val="en-US" w:eastAsia="en-US" w:bidi="ar-SA"/>
      </w:rPr>
    </w:lvl>
    <w:lvl w:ilvl="8" w:tplc="14045724">
      <w:numFmt w:val="bullet"/>
      <w:lvlText w:val="•"/>
      <w:lvlJc w:val="left"/>
      <w:pPr>
        <w:ind w:left="8740" w:hanging="360"/>
      </w:pPr>
      <w:rPr>
        <w:rFonts w:hint="default"/>
        <w:lang w:val="en-US" w:eastAsia="en-US" w:bidi="ar-SA"/>
      </w:rPr>
    </w:lvl>
  </w:abstractNum>
  <w:abstractNum w:abstractNumId="10" w15:restartNumberingAfterBreak="0">
    <w:nsid w:val="381D6ACF"/>
    <w:multiLevelType w:val="hybridMultilevel"/>
    <w:tmpl w:val="9648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B5B5D"/>
    <w:multiLevelType w:val="hybridMultilevel"/>
    <w:tmpl w:val="84065DA4"/>
    <w:lvl w:ilvl="0" w:tplc="D6A05052">
      <w:numFmt w:val="bullet"/>
      <w:lvlText w:val="●"/>
      <w:lvlJc w:val="left"/>
      <w:pPr>
        <w:ind w:left="824" w:hanging="360"/>
      </w:pPr>
      <w:rPr>
        <w:rFonts w:ascii="Arial" w:eastAsia="Arial" w:hAnsi="Arial" w:cs="Arial" w:hint="default"/>
        <w:b/>
        <w:bCs/>
        <w:spacing w:val="-12"/>
        <w:w w:val="58"/>
        <w:sz w:val="22"/>
        <w:szCs w:val="22"/>
        <w:lang w:val="en-US" w:eastAsia="en-US" w:bidi="ar-SA"/>
      </w:rPr>
    </w:lvl>
    <w:lvl w:ilvl="1" w:tplc="E06E5B42">
      <w:numFmt w:val="bullet"/>
      <w:lvlText w:val="•"/>
      <w:lvlJc w:val="left"/>
      <w:pPr>
        <w:ind w:left="1810" w:hanging="360"/>
      </w:pPr>
      <w:rPr>
        <w:rFonts w:hint="default"/>
        <w:lang w:val="en-US" w:eastAsia="en-US" w:bidi="ar-SA"/>
      </w:rPr>
    </w:lvl>
    <w:lvl w:ilvl="2" w:tplc="7076E420">
      <w:numFmt w:val="bullet"/>
      <w:lvlText w:val="•"/>
      <w:lvlJc w:val="left"/>
      <w:pPr>
        <w:ind w:left="2800" w:hanging="360"/>
      </w:pPr>
      <w:rPr>
        <w:rFonts w:hint="default"/>
        <w:lang w:val="en-US" w:eastAsia="en-US" w:bidi="ar-SA"/>
      </w:rPr>
    </w:lvl>
    <w:lvl w:ilvl="3" w:tplc="421EFCDC">
      <w:numFmt w:val="bullet"/>
      <w:lvlText w:val="•"/>
      <w:lvlJc w:val="left"/>
      <w:pPr>
        <w:ind w:left="3790" w:hanging="360"/>
      </w:pPr>
      <w:rPr>
        <w:rFonts w:hint="default"/>
        <w:lang w:val="en-US" w:eastAsia="en-US" w:bidi="ar-SA"/>
      </w:rPr>
    </w:lvl>
    <w:lvl w:ilvl="4" w:tplc="127203E2">
      <w:numFmt w:val="bullet"/>
      <w:lvlText w:val="•"/>
      <w:lvlJc w:val="left"/>
      <w:pPr>
        <w:ind w:left="4780" w:hanging="360"/>
      </w:pPr>
      <w:rPr>
        <w:rFonts w:hint="default"/>
        <w:lang w:val="en-US" w:eastAsia="en-US" w:bidi="ar-SA"/>
      </w:rPr>
    </w:lvl>
    <w:lvl w:ilvl="5" w:tplc="5B84461E">
      <w:numFmt w:val="bullet"/>
      <w:lvlText w:val="•"/>
      <w:lvlJc w:val="left"/>
      <w:pPr>
        <w:ind w:left="5770" w:hanging="360"/>
      </w:pPr>
      <w:rPr>
        <w:rFonts w:hint="default"/>
        <w:lang w:val="en-US" w:eastAsia="en-US" w:bidi="ar-SA"/>
      </w:rPr>
    </w:lvl>
    <w:lvl w:ilvl="6" w:tplc="419ED46E">
      <w:numFmt w:val="bullet"/>
      <w:lvlText w:val="•"/>
      <w:lvlJc w:val="left"/>
      <w:pPr>
        <w:ind w:left="6760" w:hanging="360"/>
      </w:pPr>
      <w:rPr>
        <w:rFonts w:hint="default"/>
        <w:lang w:val="en-US" w:eastAsia="en-US" w:bidi="ar-SA"/>
      </w:rPr>
    </w:lvl>
    <w:lvl w:ilvl="7" w:tplc="2CE8057A">
      <w:numFmt w:val="bullet"/>
      <w:lvlText w:val="•"/>
      <w:lvlJc w:val="left"/>
      <w:pPr>
        <w:ind w:left="7750" w:hanging="360"/>
      </w:pPr>
      <w:rPr>
        <w:rFonts w:hint="default"/>
        <w:lang w:val="en-US" w:eastAsia="en-US" w:bidi="ar-SA"/>
      </w:rPr>
    </w:lvl>
    <w:lvl w:ilvl="8" w:tplc="5D6C7EE0">
      <w:numFmt w:val="bullet"/>
      <w:lvlText w:val="•"/>
      <w:lvlJc w:val="left"/>
      <w:pPr>
        <w:ind w:left="8740" w:hanging="360"/>
      </w:pPr>
      <w:rPr>
        <w:rFonts w:hint="default"/>
        <w:lang w:val="en-US" w:eastAsia="en-US" w:bidi="ar-SA"/>
      </w:rPr>
    </w:lvl>
  </w:abstractNum>
  <w:abstractNum w:abstractNumId="12" w15:restartNumberingAfterBreak="0">
    <w:nsid w:val="3FCE7FB7"/>
    <w:multiLevelType w:val="hybridMultilevel"/>
    <w:tmpl w:val="CCE2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52885"/>
    <w:multiLevelType w:val="hybridMultilevel"/>
    <w:tmpl w:val="66D6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73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3E0FF3"/>
    <w:multiLevelType w:val="hybridMultilevel"/>
    <w:tmpl w:val="31D87CE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E405C"/>
    <w:multiLevelType w:val="hybridMultilevel"/>
    <w:tmpl w:val="8C6E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50249"/>
    <w:multiLevelType w:val="hybridMultilevel"/>
    <w:tmpl w:val="9152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607BA"/>
    <w:multiLevelType w:val="hybridMultilevel"/>
    <w:tmpl w:val="52B8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517C6"/>
    <w:multiLevelType w:val="hybridMultilevel"/>
    <w:tmpl w:val="831EA7A6"/>
    <w:lvl w:ilvl="0" w:tplc="162E269A">
      <w:numFmt w:val="bullet"/>
      <w:lvlText w:val="●"/>
      <w:lvlJc w:val="left"/>
      <w:pPr>
        <w:ind w:left="824" w:hanging="360"/>
      </w:pPr>
      <w:rPr>
        <w:rFonts w:ascii="Arial" w:eastAsia="Arial" w:hAnsi="Arial" w:cs="Arial" w:hint="default"/>
        <w:spacing w:val="-34"/>
        <w:w w:val="60"/>
        <w:sz w:val="20"/>
        <w:szCs w:val="20"/>
        <w:lang w:val="en-US" w:eastAsia="en-US" w:bidi="ar-SA"/>
      </w:rPr>
    </w:lvl>
    <w:lvl w:ilvl="1" w:tplc="53B0F7AE">
      <w:numFmt w:val="bullet"/>
      <w:lvlText w:val="•"/>
      <w:lvlJc w:val="left"/>
      <w:pPr>
        <w:ind w:left="1810" w:hanging="360"/>
      </w:pPr>
      <w:rPr>
        <w:rFonts w:hint="default"/>
        <w:lang w:val="en-US" w:eastAsia="en-US" w:bidi="ar-SA"/>
      </w:rPr>
    </w:lvl>
    <w:lvl w:ilvl="2" w:tplc="54828AB4">
      <w:numFmt w:val="bullet"/>
      <w:lvlText w:val="•"/>
      <w:lvlJc w:val="left"/>
      <w:pPr>
        <w:ind w:left="2800" w:hanging="360"/>
      </w:pPr>
      <w:rPr>
        <w:rFonts w:hint="default"/>
        <w:lang w:val="en-US" w:eastAsia="en-US" w:bidi="ar-SA"/>
      </w:rPr>
    </w:lvl>
    <w:lvl w:ilvl="3" w:tplc="A5ECE78A">
      <w:numFmt w:val="bullet"/>
      <w:lvlText w:val="•"/>
      <w:lvlJc w:val="left"/>
      <w:pPr>
        <w:ind w:left="3790" w:hanging="360"/>
      </w:pPr>
      <w:rPr>
        <w:rFonts w:hint="default"/>
        <w:lang w:val="en-US" w:eastAsia="en-US" w:bidi="ar-SA"/>
      </w:rPr>
    </w:lvl>
    <w:lvl w:ilvl="4" w:tplc="3D66EDF2">
      <w:numFmt w:val="bullet"/>
      <w:lvlText w:val="•"/>
      <w:lvlJc w:val="left"/>
      <w:pPr>
        <w:ind w:left="4780" w:hanging="360"/>
      </w:pPr>
      <w:rPr>
        <w:rFonts w:hint="default"/>
        <w:lang w:val="en-US" w:eastAsia="en-US" w:bidi="ar-SA"/>
      </w:rPr>
    </w:lvl>
    <w:lvl w:ilvl="5" w:tplc="FF10A7B6">
      <w:numFmt w:val="bullet"/>
      <w:lvlText w:val="•"/>
      <w:lvlJc w:val="left"/>
      <w:pPr>
        <w:ind w:left="5770" w:hanging="360"/>
      </w:pPr>
      <w:rPr>
        <w:rFonts w:hint="default"/>
        <w:lang w:val="en-US" w:eastAsia="en-US" w:bidi="ar-SA"/>
      </w:rPr>
    </w:lvl>
    <w:lvl w:ilvl="6" w:tplc="69A2D15A">
      <w:numFmt w:val="bullet"/>
      <w:lvlText w:val="•"/>
      <w:lvlJc w:val="left"/>
      <w:pPr>
        <w:ind w:left="6760" w:hanging="360"/>
      </w:pPr>
      <w:rPr>
        <w:rFonts w:hint="default"/>
        <w:lang w:val="en-US" w:eastAsia="en-US" w:bidi="ar-SA"/>
      </w:rPr>
    </w:lvl>
    <w:lvl w:ilvl="7" w:tplc="08285836">
      <w:numFmt w:val="bullet"/>
      <w:lvlText w:val="•"/>
      <w:lvlJc w:val="left"/>
      <w:pPr>
        <w:ind w:left="7750" w:hanging="360"/>
      </w:pPr>
      <w:rPr>
        <w:rFonts w:hint="default"/>
        <w:lang w:val="en-US" w:eastAsia="en-US" w:bidi="ar-SA"/>
      </w:rPr>
    </w:lvl>
    <w:lvl w:ilvl="8" w:tplc="79AAE84A">
      <w:numFmt w:val="bullet"/>
      <w:lvlText w:val="•"/>
      <w:lvlJc w:val="left"/>
      <w:pPr>
        <w:ind w:left="8740" w:hanging="360"/>
      </w:pPr>
      <w:rPr>
        <w:rFonts w:hint="default"/>
        <w:lang w:val="en-US" w:eastAsia="en-US" w:bidi="ar-SA"/>
      </w:rPr>
    </w:lvl>
  </w:abstractNum>
  <w:num w:numId="1" w16cid:durableId="139257948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12653273">
    <w:abstractNumId w:val="14"/>
  </w:num>
  <w:num w:numId="3" w16cid:durableId="38550954">
    <w:abstractNumId w:val="16"/>
  </w:num>
  <w:num w:numId="4" w16cid:durableId="872767774">
    <w:abstractNumId w:val="2"/>
  </w:num>
  <w:num w:numId="5" w16cid:durableId="1631739149">
    <w:abstractNumId w:val="15"/>
  </w:num>
  <w:num w:numId="6" w16cid:durableId="287395681">
    <w:abstractNumId w:val="3"/>
  </w:num>
  <w:num w:numId="7" w16cid:durableId="334042670">
    <w:abstractNumId w:val="13"/>
  </w:num>
  <w:num w:numId="8" w16cid:durableId="420375898">
    <w:abstractNumId w:val="11"/>
  </w:num>
  <w:num w:numId="9" w16cid:durableId="949244844">
    <w:abstractNumId w:val="19"/>
  </w:num>
  <w:num w:numId="10" w16cid:durableId="76558257">
    <w:abstractNumId w:val="9"/>
  </w:num>
  <w:num w:numId="11" w16cid:durableId="1520777116">
    <w:abstractNumId w:val="10"/>
  </w:num>
  <w:num w:numId="12" w16cid:durableId="226376944">
    <w:abstractNumId w:val="17"/>
  </w:num>
  <w:num w:numId="13" w16cid:durableId="2146853517">
    <w:abstractNumId w:val="4"/>
  </w:num>
  <w:num w:numId="14" w16cid:durableId="627247901">
    <w:abstractNumId w:val="5"/>
  </w:num>
  <w:num w:numId="15" w16cid:durableId="913776605">
    <w:abstractNumId w:val="18"/>
  </w:num>
  <w:num w:numId="16" w16cid:durableId="358088930">
    <w:abstractNumId w:val="6"/>
  </w:num>
  <w:num w:numId="17" w16cid:durableId="1787701685">
    <w:abstractNumId w:val="8"/>
  </w:num>
  <w:num w:numId="18" w16cid:durableId="1280256278">
    <w:abstractNumId w:val="7"/>
  </w:num>
  <w:num w:numId="19" w16cid:durableId="987629137">
    <w:abstractNumId w:val="1"/>
  </w:num>
  <w:num w:numId="20" w16cid:durableId="2433433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36"/>
    <w:rsid w:val="0002417E"/>
    <w:rsid w:val="000245F7"/>
    <w:rsid w:val="000465C4"/>
    <w:rsid w:val="00052C57"/>
    <w:rsid w:val="0005423B"/>
    <w:rsid w:val="000714C9"/>
    <w:rsid w:val="000922C0"/>
    <w:rsid w:val="000A4361"/>
    <w:rsid w:val="000D5D7D"/>
    <w:rsid w:val="00134B17"/>
    <w:rsid w:val="0015485F"/>
    <w:rsid w:val="00167C09"/>
    <w:rsid w:val="00181B96"/>
    <w:rsid w:val="0018451A"/>
    <w:rsid w:val="001E051E"/>
    <w:rsid w:val="001E416A"/>
    <w:rsid w:val="0020600A"/>
    <w:rsid w:val="00212913"/>
    <w:rsid w:val="00225233"/>
    <w:rsid w:val="002308D8"/>
    <w:rsid w:val="0023361E"/>
    <w:rsid w:val="00240C99"/>
    <w:rsid w:val="00262C8D"/>
    <w:rsid w:val="002750D6"/>
    <w:rsid w:val="00293867"/>
    <w:rsid w:val="002B70F1"/>
    <w:rsid w:val="002E1901"/>
    <w:rsid w:val="002E54BC"/>
    <w:rsid w:val="002F6082"/>
    <w:rsid w:val="003031F2"/>
    <w:rsid w:val="003249F6"/>
    <w:rsid w:val="00332BF2"/>
    <w:rsid w:val="00353FDC"/>
    <w:rsid w:val="003866F2"/>
    <w:rsid w:val="0039168F"/>
    <w:rsid w:val="00392A34"/>
    <w:rsid w:val="003949D5"/>
    <w:rsid w:val="003B3EC3"/>
    <w:rsid w:val="003B7260"/>
    <w:rsid w:val="003D3278"/>
    <w:rsid w:val="003F2BCC"/>
    <w:rsid w:val="00406D0C"/>
    <w:rsid w:val="00406F61"/>
    <w:rsid w:val="0044298D"/>
    <w:rsid w:val="00446C85"/>
    <w:rsid w:val="004645BF"/>
    <w:rsid w:val="00464F94"/>
    <w:rsid w:val="004A5960"/>
    <w:rsid w:val="004A67B5"/>
    <w:rsid w:val="004A7214"/>
    <w:rsid w:val="004C1F36"/>
    <w:rsid w:val="004C3948"/>
    <w:rsid w:val="004D3AA5"/>
    <w:rsid w:val="004D47D2"/>
    <w:rsid w:val="004D7F84"/>
    <w:rsid w:val="00521395"/>
    <w:rsid w:val="00536475"/>
    <w:rsid w:val="00576C3F"/>
    <w:rsid w:val="005800B2"/>
    <w:rsid w:val="005A1395"/>
    <w:rsid w:val="005A224A"/>
    <w:rsid w:val="005A4023"/>
    <w:rsid w:val="005D103D"/>
    <w:rsid w:val="005D7D1D"/>
    <w:rsid w:val="00650757"/>
    <w:rsid w:val="00665DDE"/>
    <w:rsid w:val="006953A4"/>
    <w:rsid w:val="00697DA2"/>
    <w:rsid w:val="006A49B0"/>
    <w:rsid w:val="006F05E1"/>
    <w:rsid w:val="007114CA"/>
    <w:rsid w:val="00734E85"/>
    <w:rsid w:val="007501C0"/>
    <w:rsid w:val="00761823"/>
    <w:rsid w:val="007C44B6"/>
    <w:rsid w:val="007C7759"/>
    <w:rsid w:val="007F3EB6"/>
    <w:rsid w:val="00877E50"/>
    <w:rsid w:val="00885F5E"/>
    <w:rsid w:val="00887633"/>
    <w:rsid w:val="008A11DE"/>
    <w:rsid w:val="008B17DE"/>
    <w:rsid w:val="008E7C25"/>
    <w:rsid w:val="00904F70"/>
    <w:rsid w:val="00921169"/>
    <w:rsid w:val="0092485B"/>
    <w:rsid w:val="009362DE"/>
    <w:rsid w:val="00944E3F"/>
    <w:rsid w:val="009737E3"/>
    <w:rsid w:val="0099735A"/>
    <w:rsid w:val="009A07ED"/>
    <w:rsid w:val="009A254D"/>
    <w:rsid w:val="009E2B7A"/>
    <w:rsid w:val="009E7A3C"/>
    <w:rsid w:val="00A1408B"/>
    <w:rsid w:val="00A3021D"/>
    <w:rsid w:val="00A36BBB"/>
    <w:rsid w:val="00A44579"/>
    <w:rsid w:val="00A573AF"/>
    <w:rsid w:val="00A86909"/>
    <w:rsid w:val="00AA2CB3"/>
    <w:rsid w:val="00AA304B"/>
    <w:rsid w:val="00AB5242"/>
    <w:rsid w:val="00AC43AC"/>
    <w:rsid w:val="00AC71DA"/>
    <w:rsid w:val="00AD5CB7"/>
    <w:rsid w:val="00AD7960"/>
    <w:rsid w:val="00AF0544"/>
    <w:rsid w:val="00B15F51"/>
    <w:rsid w:val="00B203A8"/>
    <w:rsid w:val="00B34DDD"/>
    <w:rsid w:val="00B40E9A"/>
    <w:rsid w:val="00B85250"/>
    <w:rsid w:val="00BD3B6E"/>
    <w:rsid w:val="00BD7B96"/>
    <w:rsid w:val="00BE7F4D"/>
    <w:rsid w:val="00BF295D"/>
    <w:rsid w:val="00C05337"/>
    <w:rsid w:val="00C1107B"/>
    <w:rsid w:val="00C52965"/>
    <w:rsid w:val="00C57569"/>
    <w:rsid w:val="00C91822"/>
    <w:rsid w:val="00C96C82"/>
    <w:rsid w:val="00CC3DAD"/>
    <w:rsid w:val="00CE2566"/>
    <w:rsid w:val="00D37E75"/>
    <w:rsid w:val="00D5165F"/>
    <w:rsid w:val="00D55939"/>
    <w:rsid w:val="00D60F1C"/>
    <w:rsid w:val="00D731A6"/>
    <w:rsid w:val="00D97A22"/>
    <w:rsid w:val="00DA4D37"/>
    <w:rsid w:val="00DC5A30"/>
    <w:rsid w:val="00E32F97"/>
    <w:rsid w:val="00E54029"/>
    <w:rsid w:val="00E622A3"/>
    <w:rsid w:val="00E81186"/>
    <w:rsid w:val="00ED1FCD"/>
    <w:rsid w:val="00EF6125"/>
    <w:rsid w:val="00F05AEC"/>
    <w:rsid w:val="00F15E14"/>
    <w:rsid w:val="00F261A6"/>
    <w:rsid w:val="00F430E5"/>
    <w:rsid w:val="00F55E75"/>
    <w:rsid w:val="00F83F9A"/>
    <w:rsid w:val="00FA7607"/>
    <w:rsid w:val="00FF7AF9"/>
    <w:rsid w:val="08D488AA"/>
    <w:rsid w:val="5E82EA4C"/>
    <w:rsid w:val="6E9F02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C82E"/>
  <w15:chartTrackingRefBased/>
  <w15:docId w15:val="{7D281C58-7B19-4BD9-8E08-7A45C00D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F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C1F36"/>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1F36"/>
    <w:rPr>
      <w:rFonts w:ascii="Times New Roman" w:eastAsia="Times New Roman" w:hAnsi="Times New Roman" w:cs="Times New Roman"/>
      <w:b/>
      <w:sz w:val="32"/>
      <w:szCs w:val="20"/>
    </w:rPr>
  </w:style>
  <w:style w:type="paragraph" w:styleId="NoSpacing">
    <w:name w:val="No Spacing"/>
    <w:qFormat/>
    <w:rsid w:val="004C1F36"/>
    <w:pPr>
      <w:spacing w:after="0" w:line="240" w:lineRule="auto"/>
    </w:pPr>
    <w:rPr>
      <w:rFonts w:ascii="Times New Roman" w:eastAsia="Calibri" w:hAnsi="Times New Roman" w:cs="Times New Roman"/>
      <w:sz w:val="24"/>
    </w:rPr>
  </w:style>
  <w:style w:type="character" w:styleId="Hyperlink">
    <w:name w:val="Hyperlink"/>
    <w:basedOn w:val="DefaultParagraphFont"/>
    <w:rsid w:val="004C1F36"/>
    <w:rPr>
      <w:color w:val="0000FF"/>
      <w:u w:val="single"/>
    </w:rPr>
  </w:style>
  <w:style w:type="paragraph" w:styleId="ListParagraph">
    <w:name w:val="List Paragraph"/>
    <w:basedOn w:val="Normal"/>
    <w:uiPriority w:val="1"/>
    <w:qFormat/>
    <w:rsid w:val="004C1F36"/>
    <w:pPr>
      <w:ind w:left="720"/>
      <w:contextualSpacing/>
    </w:pPr>
  </w:style>
  <w:style w:type="paragraph" w:styleId="BodyText">
    <w:name w:val="Body Text"/>
    <w:basedOn w:val="Normal"/>
    <w:link w:val="BodyTextChar"/>
    <w:uiPriority w:val="1"/>
    <w:qFormat/>
    <w:rsid w:val="002B70F1"/>
    <w:pPr>
      <w:widowControl w:val="0"/>
      <w:autoSpaceDE w:val="0"/>
      <w:autoSpaceDN w:val="0"/>
      <w:spacing w:before="39"/>
      <w:ind w:left="824" w:hanging="360"/>
    </w:pPr>
    <w:rPr>
      <w:rFonts w:ascii="Arial Black" w:eastAsia="Arial Black" w:hAnsi="Arial Black" w:cs="Arial Black"/>
      <w:sz w:val="20"/>
    </w:rPr>
  </w:style>
  <w:style w:type="character" w:customStyle="1" w:styleId="BodyTextChar">
    <w:name w:val="Body Text Char"/>
    <w:basedOn w:val="DefaultParagraphFont"/>
    <w:link w:val="BodyText"/>
    <w:uiPriority w:val="1"/>
    <w:rsid w:val="002B70F1"/>
    <w:rPr>
      <w:rFonts w:ascii="Arial Black" w:eastAsia="Arial Black" w:hAnsi="Arial Black" w:cs="Arial Blac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Billias</dc:creator>
  <cp:keywords/>
  <dc:description/>
  <cp:lastModifiedBy>Lena E Crowley</cp:lastModifiedBy>
  <cp:revision>5</cp:revision>
  <dcterms:created xsi:type="dcterms:W3CDTF">2022-07-25T18:50:00Z</dcterms:created>
  <dcterms:modified xsi:type="dcterms:W3CDTF">2022-07-29T18:19:00Z</dcterms:modified>
</cp:coreProperties>
</file>